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85B" w:rsidRPr="00294282" w:rsidRDefault="00300AFE" w:rsidP="00294282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294282">
        <w:rPr>
          <w:rFonts w:ascii="Times New Roman" w:eastAsia="Times New Roman" w:hAnsi="Times New Roman" w:cs="Times New Roman"/>
          <w:bCs/>
          <w:iCs/>
          <w:sz w:val="28"/>
          <w:szCs w:val="28"/>
        </w:rPr>
        <w:t>Государственное бюджетное дошкольное образовательное учреждение</w:t>
      </w:r>
    </w:p>
    <w:p w:rsidR="00300AFE" w:rsidRPr="00294282" w:rsidRDefault="00300AFE" w:rsidP="00294282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294282">
        <w:rPr>
          <w:rFonts w:ascii="Times New Roman" w:eastAsia="Times New Roman" w:hAnsi="Times New Roman" w:cs="Times New Roman"/>
          <w:bCs/>
          <w:iCs/>
          <w:sz w:val="28"/>
          <w:szCs w:val="28"/>
        </w:rPr>
        <w:t>детский сад №</w:t>
      </w:r>
      <w:r w:rsidR="001E385B" w:rsidRPr="0029428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294282">
        <w:rPr>
          <w:rFonts w:ascii="Times New Roman" w:eastAsia="Times New Roman" w:hAnsi="Times New Roman" w:cs="Times New Roman"/>
          <w:bCs/>
          <w:iCs/>
          <w:sz w:val="28"/>
          <w:szCs w:val="28"/>
        </w:rPr>
        <w:t>41</w:t>
      </w:r>
    </w:p>
    <w:p w:rsidR="00300AFE" w:rsidRPr="00294282" w:rsidRDefault="001E385B" w:rsidP="0029428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4282">
        <w:rPr>
          <w:rFonts w:ascii="Times New Roman" w:eastAsia="Times New Roman" w:hAnsi="Times New Roman" w:cs="Times New Roman"/>
          <w:sz w:val="28"/>
          <w:szCs w:val="28"/>
        </w:rPr>
        <w:t>Пушкинский район Санкт-Петербург</w:t>
      </w:r>
    </w:p>
    <w:p w:rsidR="00300AFE" w:rsidRPr="00294282" w:rsidRDefault="00300AFE" w:rsidP="00294282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856BB4" w:rsidRPr="00294282" w:rsidRDefault="00856BB4" w:rsidP="00294282">
      <w:pPr>
        <w:tabs>
          <w:tab w:val="left" w:pos="36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6BB4" w:rsidRPr="00294282" w:rsidRDefault="00856BB4" w:rsidP="00294282">
      <w:pPr>
        <w:tabs>
          <w:tab w:val="left" w:pos="36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РЕФЕРАТ</w:t>
      </w:r>
    </w:p>
    <w:p w:rsidR="00856BB4" w:rsidRPr="00294282" w:rsidRDefault="00856BB4" w:rsidP="00294282">
      <w:pPr>
        <w:tabs>
          <w:tab w:val="left" w:pos="36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тему:</w:t>
      </w:r>
    </w:p>
    <w:p w:rsidR="00856BB4" w:rsidRPr="00294282" w:rsidRDefault="00856BB4" w:rsidP="00294282">
      <w:pPr>
        <w:tabs>
          <w:tab w:val="left" w:pos="36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29428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x-none"/>
        </w:rPr>
        <w:t>Использование элементов ч</w:t>
      </w:r>
      <w:r w:rsidRPr="0029428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е</w:t>
      </w:r>
      <w:r w:rsidRPr="0029428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x-none"/>
        </w:rPr>
        <w:t>рлидинга</w:t>
      </w:r>
    </w:p>
    <w:p w:rsidR="00856BB4" w:rsidRPr="00294282" w:rsidRDefault="00856BB4" w:rsidP="00294282">
      <w:pPr>
        <w:tabs>
          <w:tab w:val="left" w:pos="36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29428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 непосредственно образовательной деятельности</w:t>
      </w:r>
    </w:p>
    <w:p w:rsidR="00856BB4" w:rsidRPr="00294282" w:rsidRDefault="00856BB4" w:rsidP="00294282">
      <w:pPr>
        <w:tabs>
          <w:tab w:val="left" w:pos="36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29428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по физическому развитию</w:t>
      </w:r>
      <w:r w:rsidRPr="0029428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x-none"/>
        </w:rPr>
        <w:t xml:space="preserve"> с детьми</w:t>
      </w:r>
    </w:p>
    <w:p w:rsidR="00856BB4" w:rsidRPr="00294282" w:rsidRDefault="00856BB4" w:rsidP="00294282">
      <w:pPr>
        <w:tabs>
          <w:tab w:val="left" w:pos="36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29428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x-none"/>
        </w:rPr>
        <w:t>старшег</w:t>
      </w:r>
      <w:r w:rsidRPr="0029428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  дошкольного возраста</w:t>
      </w:r>
    </w:p>
    <w:p w:rsidR="00856BB4" w:rsidRPr="00294282" w:rsidRDefault="00866501" w:rsidP="00866501">
      <w:pPr>
        <w:tabs>
          <w:tab w:val="left" w:pos="36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866501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3BA33CBA" wp14:editId="1E470528">
            <wp:extent cx="3745913" cy="2390775"/>
            <wp:effectExtent l="0" t="0" r="6985" b="0"/>
            <wp:docPr id="1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12" cy="2403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93B57" w:rsidRPr="00294282" w:rsidRDefault="00E93B57" w:rsidP="00294282">
      <w:p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B57" w:rsidRDefault="00E93B57" w:rsidP="00294282">
      <w:p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866501" w:rsidRPr="00294282" w:rsidRDefault="00866501" w:rsidP="00294282">
      <w:p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294282" w:rsidRDefault="00294282" w:rsidP="00294282">
      <w:pPr>
        <w:tabs>
          <w:tab w:val="left" w:pos="3660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856BB4" w:rsidRPr="00294282" w:rsidRDefault="00856BB4" w:rsidP="00294282">
      <w:pPr>
        <w:tabs>
          <w:tab w:val="left" w:pos="3660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294282">
        <w:rPr>
          <w:rFonts w:ascii="Times New Roman" w:eastAsia="Times New Roman" w:hAnsi="Times New Roman" w:cs="Times New Roman"/>
          <w:bCs/>
          <w:iCs/>
          <w:sz w:val="28"/>
          <w:szCs w:val="28"/>
        </w:rPr>
        <w:t>ВЫПОЛНИЛ:</w:t>
      </w:r>
    </w:p>
    <w:p w:rsidR="00856BB4" w:rsidRPr="00294282" w:rsidRDefault="00856BB4" w:rsidP="00294282">
      <w:pPr>
        <w:tabs>
          <w:tab w:val="left" w:pos="3660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29428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инструктор по физической  культуре                                                        </w:t>
      </w:r>
      <w:r w:rsidR="00AA6B4B" w:rsidRPr="0029428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            </w:t>
      </w:r>
      <w:r w:rsidRPr="0029428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Татаринова Ольга</w:t>
      </w:r>
      <w:r w:rsidR="00AA6B4B" w:rsidRPr="0029428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29428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Олеговна </w:t>
      </w:r>
    </w:p>
    <w:p w:rsidR="00AA6B4B" w:rsidRPr="00294282" w:rsidRDefault="00AA6B4B" w:rsidP="00294282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AA6B4B" w:rsidRPr="00294282" w:rsidRDefault="00AA6B4B" w:rsidP="0029428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AA6B4B" w:rsidRPr="00294282" w:rsidRDefault="00AA6B4B" w:rsidP="0029428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856BB4" w:rsidRPr="00294282" w:rsidRDefault="00856BB4" w:rsidP="0029428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294282">
        <w:rPr>
          <w:rFonts w:ascii="Times New Roman" w:eastAsia="Times New Roman" w:hAnsi="Times New Roman" w:cs="Times New Roman"/>
          <w:bCs/>
          <w:iCs/>
          <w:sz w:val="28"/>
          <w:szCs w:val="28"/>
        </w:rPr>
        <w:t>2015 г.</w:t>
      </w:r>
    </w:p>
    <w:p w:rsidR="00300AFE" w:rsidRPr="00294282" w:rsidRDefault="00300AFE" w:rsidP="00294282">
      <w:pPr>
        <w:tabs>
          <w:tab w:val="left" w:pos="36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ВВЕДЕНИЕ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современных социально-экономических условиях развития общества особенно остро, на государственном уровне, стоит проблема оптимизации здоровья и физического развития детей в условиях ДОУ, так как дошкольный период жизни - важнейший этап в формировании здоровья ребёнка. Результаты специальных исследований свидетельствуют о том, что уже в дошкольном возрасте катастрофически уменьшается число здоровых детей: 10 % составляют практически здоровые дети (с 1 гр. здоровья), физиологическая незрелость наблюдается у 60 %, функциональные отклонения - у 70 %, хронические заболевания – у 50 % (М.А. Рунова, 2005). Особую тревогу вызывает физическая подготовленность детей дошкольного возраста, так как именно в дошкольном возрасте закладываются основы здоровья, гармоничного, умственного, нравственного и физического развития ребёнка, формируется  личность  человека. В этот период ребёнок интенсивно растёт и развивается, движения становятся его потребностью.</w:t>
      </w:r>
    </w:p>
    <w:p w:rsidR="00B82C26" w:rsidRPr="00294282" w:rsidRDefault="00B82C26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  <w:r w:rsidRPr="00294282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Концепция федеральных государственных образовательных стандартов предусматривает создание условий для повышения качества дошкольного образования и наряду с другими мероприятиями, предполагает создание в дошкольных образовательных учреждениях условий для сохранения и укрепления здоровья воспитанников, которое выступает основой жизнедеятельности человека. Согласно современным представлениям целью образования является всестороннее развитие ребенка с учетом его возрастных возможностей и индивидуальных особенностей при сохранении и укреплении здоровья. Целью формирования основы культуры здоровья детей является: </w:t>
      </w:r>
    </w:p>
    <w:p w:rsidR="00B82C26" w:rsidRPr="00294282" w:rsidRDefault="00B82C26" w:rsidP="00294282">
      <w:pPr>
        <w:widowControl w:val="0"/>
        <w:tabs>
          <w:tab w:val="left" w:pos="3660"/>
        </w:tabs>
        <w:spacing w:after="0" w:line="360" w:lineRule="auto"/>
        <w:jc w:val="both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  <w:r w:rsidRPr="00294282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- сохранение и укрепление физического и психического здоровья детей; </w:t>
      </w:r>
    </w:p>
    <w:p w:rsidR="00B82C26" w:rsidRPr="00294282" w:rsidRDefault="00B82C26" w:rsidP="00294282">
      <w:pPr>
        <w:widowControl w:val="0"/>
        <w:tabs>
          <w:tab w:val="left" w:pos="3660"/>
        </w:tabs>
        <w:spacing w:after="0" w:line="360" w:lineRule="auto"/>
        <w:jc w:val="both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  <w:r w:rsidRPr="00294282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- формирование начальных представлений о здоровом образе жизни; </w:t>
      </w:r>
    </w:p>
    <w:p w:rsidR="00B82C26" w:rsidRPr="00294282" w:rsidRDefault="00B82C26" w:rsidP="00294282">
      <w:pPr>
        <w:widowControl w:val="0"/>
        <w:tabs>
          <w:tab w:val="left" w:pos="3660"/>
        </w:tabs>
        <w:spacing w:after="0" w:line="360" w:lineRule="auto"/>
        <w:jc w:val="both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  <w:r w:rsidRPr="00294282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- объединение усилий педагогов и родителей для эффективной организации физкультурно-оздоровительной работы. </w:t>
      </w:r>
    </w:p>
    <w:p w:rsidR="00B82C26" w:rsidRPr="00294282" w:rsidRDefault="00B82C26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Решение этих задач происходит в непосредственной организованной образовательной деятельности, через интеграцию образовательных областей </w:t>
      </w:r>
      <w:r w:rsidRPr="00294282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lastRenderedPageBreak/>
        <w:t>с применением разнообразных технологий.</w:t>
      </w:r>
      <w:r w:rsidR="00300AFE" w:rsidRPr="0029428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последнее время в дошкольных учреждениях  всё чаще стали применять нетрадиционные средства физического воспитания: ритмическую гимнастику, игровой стрейчинг,  спортивный танец  и др. (Фирилёва Ж.Е, Сайкина Е.Г, 2000).   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Calibri" w:hAnsi="Times New Roman" w:cs="Times New Roman"/>
          <w:color w:val="1D1B11"/>
          <w:sz w:val="28"/>
          <w:szCs w:val="28"/>
        </w:rPr>
        <w:t xml:space="preserve">Физическая активность способствует нормальному развитию центральной нервной системы, улучшению памяти, процессов обучения, нормализации эмоционально-мотивационной сферы, улучшению сна, возрастанию возможностей не только в физической, но и в умственной деятельности. Для повышения мышечной активности необходимы физические упражнения для совершенствования двигательных процессов и навыков, осанки, предупреждения развития плоскостопия. 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 каждое движение можно рассматривать как движение на развитие координации. </w:t>
      </w:r>
      <w:r w:rsidR="00AC268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средств черлидинга на занятиях физическими упражнениями с детьми старшего дошкольного возраста, значительно повысит эффективность процесса физического воспитания, разнообразит физкультурно-оздоровительную работу и будет способствовать освоению двигательных умений и навыков и развитию физических качеств. </w:t>
      </w:r>
    </w:p>
    <w:p w:rsidR="00AC268A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Черлидинг</w:t>
      </w:r>
      <w:r w:rsidR="00AC268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268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(от англ</w:t>
      </w:r>
      <w:r w:rsidR="00AC268A"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вести и  лидировать</w:t>
      </w:r>
      <w:r w:rsidR="00AC268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разновидность гимнастики, такая система упражнений, которая дает бодрость, здоровье, мышечную радость, повышает тонус нервной системы. Здесь  каждый  может  блеснуть  пластикой  и  грацией, умением  двигаться. Также  это и  яркая,  эмоциональная  часть  любого  мероприятия.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 последнюю  роль  играет  и  желание  выделиться, проявить  свои  способности. Но  самым  главным,  конечно  же, является  стремление  танцевать.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Черлидинг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новый </w:t>
      </w:r>
      <w:r w:rsidR="00AC268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командный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спорта для нашей страны, который развивается по правилам Европейской Ассоциации Черлидинга (ECA)  и Международной Федерации  Черлидинга (ICF), сочетает в себе энергичные спортивные танцы с элементами гимнастики, акробатики, хореографии. Группа поддержки спортивных команд - это направление  спорта</w:t>
      </w:r>
      <w:r w:rsidR="00AC268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черлидинг. Минимальное количество участников команды – 8 человек, максим</w:t>
      </w:r>
      <w:r w:rsidR="00AC268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="00AC268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ное количество - неограниченно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Черлидинг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– </w:t>
      </w:r>
      <w:r w:rsidR="00AC268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 по физическому развитию дошкольников, включающая в себя элементы спортивного танца, хореографии, выполняемая детьми с помпонами под ритмичное музыкальное сопровождение,  по  определенным правилам, с использованием « кричалок». 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старшего дошкольного возраста нашего детского сада  очень любят занятия физическими упражнениями, особенно занятия, проводимые  с элементами черлидинга. Это направление  одно из наиболее доступных, эффективных и эмоциональных. Доступность черлидинга основывается на простых шагах, базовых положениях рук, прыжках и танцах, задействует самые разные группы мышц, тем более, что танцевальные ритмы так же стремительны и неуловимы, как дети, отвечают многим их потребностям, в том числе и в движении, которое им так необходимо.</w:t>
      </w:r>
    </w:p>
    <w:p w:rsidR="00300AFE" w:rsidRPr="00294282" w:rsidRDefault="00300AFE" w:rsidP="00294282">
      <w:pPr>
        <w:tabs>
          <w:tab w:val="left" w:pos="709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рассматриваем современную педагогическую технологию использования элементов черлидинга в образовательной деятельности по физическому развитию  детей дошкольного возраста, с помощью которой удалось сделать занятия по физической культуре в детском саду более интересными и продуктивными, сформировать привычку к здоровому образу жизни у детей и их родителей.</w:t>
      </w:r>
    </w:p>
    <w:p w:rsidR="00B82C26" w:rsidRPr="00294282" w:rsidRDefault="00B82C26" w:rsidP="00294282">
      <w:pPr>
        <w:tabs>
          <w:tab w:val="left" w:pos="709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002A" w:rsidRPr="00294282" w:rsidRDefault="00300AFE" w:rsidP="00294282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ED002A"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D002A" w:rsidRPr="00294282" w:rsidRDefault="00300AFE" w:rsidP="00294282">
      <w:pPr>
        <w:pStyle w:val="a7"/>
        <w:numPr>
          <w:ilvl w:val="0"/>
          <w:numId w:val="1"/>
        </w:numPr>
        <w:tabs>
          <w:tab w:val="left" w:pos="70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</w:t>
      </w:r>
      <w:r w:rsidR="00396AD2">
        <w:rPr>
          <w:rFonts w:ascii="Times New Roman" w:eastAsia="Times New Roman" w:hAnsi="Times New Roman" w:cs="Times New Roman"/>
          <w:sz w:val="28"/>
          <w:szCs w:val="28"/>
          <w:lang w:eastAsia="ru-RU"/>
        </w:rPr>
        <w:t>е элементов черлидинга в непосредственно образовательную деятельность по физическому развитию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развитию у будущих первоклассников скорости  реакции, точности ориентации в пространстве, укреплению  кистей рук. </w:t>
      </w:r>
    </w:p>
    <w:p w:rsidR="00300AFE" w:rsidRPr="00294282" w:rsidRDefault="00300AFE" w:rsidP="00294282">
      <w:pPr>
        <w:pStyle w:val="a7"/>
        <w:numPr>
          <w:ilvl w:val="0"/>
          <w:numId w:val="1"/>
        </w:numPr>
        <w:tabs>
          <w:tab w:val="left" w:pos="70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разнообразие движений, выполняемых в различных плоскостях пространства, способствует совершенствованию двигательной памяти и координационных способностей. </w:t>
      </w:r>
    </w:p>
    <w:p w:rsidR="00300AFE" w:rsidRPr="00294282" w:rsidRDefault="00300AFE" w:rsidP="00294282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Цель: </w:t>
      </w:r>
      <w:r w:rsidR="00294282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</w:t>
      </w:r>
      <w:r w:rsidR="00ED002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шение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</w:t>
      </w:r>
      <w:r w:rsidR="00ED002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ня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двигательных качеств у детей 6-7 лет, а именно координации, основанной на последовательном применении элементов  черлидинга в комплексе с общеразвивающими упражнениями, подвижными играми, танцевальными упражнениями.  </w:t>
      </w:r>
    </w:p>
    <w:p w:rsidR="00300AFE" w:rsidRPr="00294282" w:rsidRDefault="00300AFE" w:rsidP="00294282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300AFE" w:rsidRPr="00294282" w:rsidRDefault="00300AFE" w:rsidP="00294282">
      <w:pPr>
        <w:pStyle w:val="a7"/>
        <w:numPr>
          <w:ilvl w:val="0"/>
          <w:numId w:val="3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ED002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тие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гибкост</w:t>
      </w:r>
      <w:r w:rsidR="00ED002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координаци</w:t>
      </w:r>
      <w:r w:rsidR="00ED002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движений дошкольников через использование</w:t>
      </w:r>
    </w:p>
    <w:p w:rsidR="00300AFE" w:rsidRPr="00294282" w:rsidRDefault="00300AFE" w:rsidP="00294282">
      <w:pPr>
        <w:tabs>
          <w:tab w:val="left" w:pos="366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элементов черлидинга. </w:t>
      </w:r>
    </w:p>
    <w:p w:rsidR="00ED002A" w:rsidRPr="00294282" w:rsidRDefault="00300AFE" w:rsidP="00294282">
      <w:pPr>
        <w:pStyle w:val="a7"/>
        <w:numPr>
          <w:ilvl w:val="0"/>
          <w:numId w:val="4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</w:t>
      </w:r>
      <w:r w:rsidR="00ED002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</w:t>
      </w:r>
      <w:r w:rsidR="00ED002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общения детей в коллективной деятельности.     </w:t>
      </w:r>
    </w:p>
    <w:p w:rsidR="00300AFE" w:rsidRPr="00294282" w:rsidRDefault="00300AFE" w:rsidP="00294282">
      <w:pPr>
        <w:pStyle w:val="a7"/>
        <w:numPr>
          <w:ilvl w:val="0"/>
          <w:numId w:val="4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</w:t>
      </w:r>
      <w:r w:rsidR="00ED002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публичных выступлениях, в спортивных праздниках, детских       утренниках.</w:t>
      </w:r>
    </w:p>
    <w:p w:rsidR="00300AFE" w:rsidRPr="00294282" w:rsidRDefault="00300AFE" w:rsidP="00294282">
      <w:pPr>
        <w:pStyle w:val="a7"/>
        <w:numPr>
          <w:ilvl w:val="0"/>
          <w:numId w:val="3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Популяриз</w:t>
      </w:r>
      <w:r w:rsidR="00ED002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ация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черлидинг</w:t>
      </w:r>
      <w:r w:rsidR="00ED002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дошкол</w:t>
      </w:r>
      <w:r w:rsidR="00ED002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ьников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0AFE" w:rsidRPr="00294282" w:rsidRDefault="00ED002A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Представленная педагогическая технология предназначена для использования в образовательной деятельности по физическому развитию  в дошкольных образовательных учреждениях в подготовительных к школе группах (6-7 лет).  </w:t>
      </w:r>
    </w:p>
    <w:p w:rsidR="00300AFE" w:rsidRPr="00294282" w:rsidRDefault="00ED002A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использовании разработанной технологии в качестве вариативного компонента в общеобразовательной программе ДОУ, что составляет 20% от общего времени, затраченного на образовательную деятельность по физическому развитию в соответствии с основной программой, лицензированной в ГБДОУ №41, требуется каждое второе занятие в неделю проводить с использованием элементов черлидинга у детей 6-7 лет.  Если данная технология используется в качестве дополнительной  образовательной услуги, возможно 2 занятия в неделю по физическому развитию в вечернее время.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D002A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Данная педагогическая технология представляет собой модель образовательной деятельности по физическому развитию дошкольников для детей старшей возрастной группы, включающую в себя следующие элементы: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3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комплексы упражнений по общей физической подготовке;  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3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комплексы общеразвивающих упражнений с помпонами и без;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3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строевые упражнения, кричалки; 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3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игрогимнастику, ритмику;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3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танцевальные шаги и хореографию, 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3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стретчинг, партерный экзерсис;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3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базовые движения черлидинга;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3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черлидинговые композиции и блоки;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3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открытые мероприятия.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работы с детьми по физическому развитию с использованием элементов черлидинга.</w:t>
      </w:r>
    </w:p>
    <w:tbl>
      <w:tblPr>
        <w:tblpPr w:leftFromText="180" w:rightFromText="180" w:vertAnchor="text" w:horzAnchor="margin" w:tblpY="30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77"/>
        <w:gridCol w:w="2161"/>
        <w:gridCol w:w="2374"/>
        <w:gridCol w:w="2486"/>
      </w:tblGrid>
      <w:tr w:rsidR="00300AFE" w:rsidRPr="00294282" w:rsidTr="00AA6B4B">
        <w:trPr>
          <w:trHeight w:val="2119"/>
        </w:trPr>
        <w:tc>
          <w:tcPr>
            <w:tcW w:w="2477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по физическому развитию с использованием элементов черлидинга</w:t>
            </w:r>
          </w:p>
        </w:tc>
        <w:tc>
          <w:tcPr>
            <w:tcW w:w="2026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 с элементами черлидинга</w:t>
            </w:r>
          </w:p>
        </w:tc>
        <w:tc>
          <w:tcPr>
            <w:tcW w:w="2374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показательных выступлениях и спортивных праздниках с черлидинговыми  композициями</w:t>
            </w:r>
          </w:p>
        </w:tc>
        <w:tc>
          <w:tcPr>
            <w:tcW w:w="2162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Доп. образование кружок по спортивным танцам с элементами черлидинга</w:t>
            </w:r>
          </w:p>
        </w:tc>
      </w:tr>
      <w:tr w:rsidR="00300AFE" w:rsidRPr="00294282" w:rsidTr="00AA6B4B">
        <w:trPr>
          <w:trHeight w:val="2390"/>
        </w:trPr>
        <w:tc>
          <w:tcPr>
            <w:tcW w:w="2477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разных частях физкультурного занятия использование черлидинговых блоков, речёвок, танцевальных упражнений</w:t>
            </w:r>
          </w:p>
        </w:tc>
        <w:tc>
          <w:tcPr>
            <w:tcW w:w="2026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Разученные ранее комплексы с речёвками и перестроениями  с помпонами</w:t>
            </w:r>
          </w:p>
        </w:tc>
        <w:tc>
          <w:tcPr>
            <w:tcW w:w="2374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праздники и досуги,</w:t>
            </w:r>
          </w:p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соревнования, различные детские фестивали.</w:t>
            </w:r>
          </w:p>
        </w:tc>
        <w:tc>
          <w:tcPr>
            <w:tcW w:w="2162" w:type="dxa"/>
            <w:shd w:val="clear" w:color="auto" w:fill="auto"/>
          </w:tcPr>
          <w:p w:rsidR="00300AFE" w:rsidRPr="00294282" w:rsidRDefault="00396AD2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 занятие</w:t>
            </w:r>
            <w:r w:rsidR="00300AFE" w:rsidRPr="002942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 неделю в подготовительной к школе группе</w:t>
            </w:r>
          </w:p>
        </w:tc>
      </w:tr>
    </w:tbl>
    <w:p w:rsidR="00300AFE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866501" w:rsidRDefault="0086650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866501" w:rsidRPr="00294282" w:rsidRDefault="0086650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AA6B4B" w:rsidRPr="00294282" w:rsidRDefault="00AA6B4B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3"/>
        <w:gridCol w:w="7087"/>
      </w:tblGrid>
      <w:tr w:rsidR="00300AFE" w:rsidRPr="00294282" w:rsidTr="00156749">
        <w:trPr>
          <w:trHeight w:val="435"/>
        </w:trPr>
        <w:tc>
          <w:tcPr>
            <w:tcW w:w="3403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Содержание</w:t>
            </w:r>
          </w:p>
        </w:tc>
        <w:tc>
          <w:tcPr>
            <w:tcW w:w="7087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Старший возраст 6-7 лет.</w:t>
            </w:r>
          </w:p>
        </w:tc>
      </w:tr>
      <w:tr w:rsidR="00300AFE" w:rsidRPr="00294282" w:rsidTr="00156749">
        <w:trPr>
          <w:trHeight w:val="1540"/>
        </w:trPr>
        <w:tc>
          <w:tcPr>
            <w:tcW w:w="3403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Общая </w:t>
            </w:r>
            <w:r w:rsidR="00B82C26" w:rsidRPr="002942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</w:t>
            </w:r>
            <w:r w:rsidRPr="002942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изическая подготовка;</w:t>
            </w:r>
            <w:r w:rsidR="00156749" w:rsidRPr="002942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2942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комплексы общеразвивающих упраж</w:t>
            </w:r>
            <w:r w:rsidR="00156749" w:rsidRPr="002942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  <w:r w:rsidRPr="002942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нений  с помпонами и без</w:t>
            </w:r>
            <w:r w:rsidR="00B82C26" w:rsidRPr="002942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</w:t>
            </w:r>
            <w:r w:rsidRPr="002942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 перестроениями.</w:t>
            </w:r>
          </w:p>
        </w:tc>
        <w:tc>
          <w:tcPr>
            <w:tcW w:w="7087" w:type="dxa"/>
            <w:shd w:val="clear" w:color="auto" w:fill="auto"/>
          </w:tcPr>
          <w:p w:rsidR="00B82C26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Комплексные общеразвивающие упражнения.</w:t>
            </w:r>
            <w:r w:rsidR="00B82C2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Построения в шеренгу, колонну, круг, ромб, квадрат, в рассыпную из колонны, в шеренгу по 2- 3-4 человека;</w:t>
            </w:r>
            <w:r w:rsidR="00B82C2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перестроения по команде.</w:t>
            </w:r>
            <w:r w:rsidR="00B82C2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на развитие физических качеств.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00AFE" w:rsidRPr="00294282" w:rsidTr="00156749">
        <w:trPr>
          <w:trHeight w:val="3524"/>
        </w:trPr>
        <w:tc>
          <w:tcPr>
            <w:tcW w:w="3403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Хореография, танцевальные шаги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087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Поклон  для  мальчиков, реверанс  для  девочек.</w:t>
            </w:r>
          </w:p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Танцевальные  позиции  рук и ног в классическом и народном экзерсисе (1,2,3,4,5,6).</w:t>
            </w:r>
          </w:p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Полуприседы и  подъемы  на  носки, без опоры.</w:t>
            </w:r>
          </w:p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Выставление  ноги  вперед  и  в  сторону, назад. Поднимание  ноги  назад, в сторону, вперёд на 45 градусов без опоры.</w:t>
            </w:r>
          </w:p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  рук  из  одной  позиции  в  другую.</w:t>
            </w:r>
          </w:p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Танцевальные шаги – на носках.</w:t>
            </w:r>
            <w:r w:rsidR="00B82C2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с носка гимнастический.</w:t>
            </w:r>
          </w:p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Скрестный шаг в сторону.</w:t>
            </w:r>
            <w:r w:rsidR="00B82C2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галопа вперёд и в сторону;</w:t>
            </w:r>
          </w:p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с подскоком.</w:t>
            </w:r>
            <w:r w:rsidR="00B82C2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 через скакалку.   Подскоки.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Полька с  различными движениями рук, русский шаг, рок-н-ролл. </w:t>
            </w:r>
          </w:p>
        </w:tc>
      </w:tr>
      <w:tr w:rsidR="00300AFE" w:rsidRPr="00294282" w:rsidTr="00156749">
        <w:trPr>
          <w:trHeight w:val="1976"/>
        </w:trPr>
        <w:tc>
          <w:tcPr>
            <w:tcW w:w="3403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Акробатика</w:t>
            </w:r>
          </w:p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«Кораблик» или «Корзиночка» лёжа на животе;   </w:t>
            </w:r>
          </w:p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Упор присев; упор лёжа</w:t>
            </w:r>
            <w:r w:rsidR="00AA6B4B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B82C2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A6B4B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Ласточка</w:t>
            </w:r>
            <w:r w:rsidR="00AA6B4B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(статическое удержание прямой ноги вперёд, назад, в сторону)</w:t>
            </w:r>
            <w:r w:rsidR="00AA6B4B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B82C2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етушок</w:t>
            </w:r>
            <w:r w:rsidR="00AA6B4B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(удержание согнутой ноги вперёд); </w:t>
            </w:r>
            <w:r w:rsidR="00B82C2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</w:t>
            </w:r>
            <w:r w:rsidR="00AA6B4B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«Берёзка» (стойка на лопатках);</w:t>
            </w:r>
            <w:r w:rsidR="00B82C2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руппировка</w:t>
            </w:r>
            <w:r w:rsidR="00AA6B4B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B82C2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ерекат назад и вперёд  в группировке</w:t>
            </w:r>
            <w:r w:rsidR="00AA6B4B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Элементарные пирамиды.</w:t>
            </w:r>
            <w:r w:rsidR="00AA6B4B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00AFE" w:rsidRPr="00294282" w:rsidTr="00156749">
        <w:trPr>
          <w:trHeight w:val="275"/>
        </w:trPr>
        <w:tc>
          <w:tcPr>
            <w:tcW w:w="3403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Кричалки</w:t>
            </w:r>
          </w:p>
        </w:tc>
        <w:tc>
          <w:tcPr>
            <w:tcW w:w="7087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базовыми движениями рук  на 8 счётов</w:t>
            </w:r>
          </w:p>
        </w:tc>
      </w:tr>
      <w:tr w:rsidR="00300AFE" w:rsidRPr="00294282" w:rsidTr="00156749">
        <w:trPr>
          <w:trHeight w:val="1544"/>
        </w:trPr>
        <w:tc>
          <w:tcPr>
            <w:tcW w:w="3403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Ритмика</w:t>
            </w:r>
          </w:p>
        </w:tc>
        <w:tc>
          <w:tcPr>
            <w:tcW w:w="7087" w:type="dxa"/>
            <w:shd w:val="clear" w:color="auto" w:fill="auto"/>
          </w:tcPr>
          <w:p w:rsidR="001D3D06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Акцентированные хлопки.</w:t>
            </w:r>
            <w:r w:rsidR="0071664F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Удары  в такт музыке, 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одбрасывание предметов.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Акцентированная ходьба. Ходьба  на  каждый  счет  и  через  счет.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Хлопки  и  удары  ногой  на  сильные  и  слабые доли  такта</w:t>
            </w:r>
            <w:r w:rsidR="00AA6B4B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A6B4B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ыполнение махов на сильную долю в музыкальном произведении.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00AFE" w:rsidRPr="00294282" w:rsidTr="00156749">
        <w:trPr>
          <w:trHeight w:val="703"/>
        </w:trPr>
        <w:tc>
          <w:tcPr>
            <w:tcW w:w="3403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Базовые движения черлидинга</w:t>
            </w:r>
          </w:p>
        </w:tc>
        <w:tc>
          <w:tcPr>
            <w:tcW w:w="7087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Положения рук; </w:t>
            </w:r>
            <w:r w:rsidR="00B82C2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ысокие махи; </w:t>
            </w:r>
            <w:r w:rsidR="00B82C2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рыжки-чир, 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кробатические связки; 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ирамиды;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ерлидинговые блоки на 8 счётов.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00AFE" w:rsidRPr="00294282" w:rsidTr="00156749">
        <w:trPr>
          <w:trHeight w:val="1032"/>
        </w:trPr>
        <w:tc>
          <w:tcPr>
            <w:tcW w:w="3403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Стретчинг</w:t>
            </w:r>
          </w:p>
        </w:tc>
        <w:tc>
          <w:tcPr>
            <w:tcW w:w="7087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сидя и лёжа на растяжку: «Книжка» или «Складка»</w:t>
            </w:r>
            <w:r w:rsidR="00AA6B4B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A6B4B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положении сидя, ноги вместе и ноги врозь; </w:t>
            </w:r>
            <w:r w:rsidR="00AA6B4B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пражнени</w:t>
            </w:r>
            <w:r w:rsidR="00AA6B4B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«Рыбка», «Кошечка», «Полушпагат».</w:t>
            </w:r>
          </w:p>
        </w:tc>
      </w:tr>
      <w:tr w:rsidR="00300AFE" w:rsidRPr="00294282" w:rsidTr="00156749">
        <w:trPr>
          <w:trHeight w:val="1651"/>
        </w:trPr>
        <w:tc>
          <w:tcPr>
            <w:tcW w:w="3403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Композиции танцевальные с помпонами</w:t>
            </w:r>
          </w:p>
        </w:tc>
        <w:tc>
          <w:tcPr>
            <w:tcW w:w="7087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«Сто друзей»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украсим все планеты»,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«Воздушная кукуруза с кеглями»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«Банана-мама»,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«Диско»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«Кантри» 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«Танец </w:t>
            </w:r>
            <w:r w:rsidR="00AA6B4B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хей!»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 «Фараоны»,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«Звездопад»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«Рок-н-рол</w:t>
            </w:r>
            <w:r w:rsidR="0071664F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л»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71664F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«Танец </w:t>
            </w:r>
            <w:r w:rsidR="00AA6B4B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1664F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ПРАЗДНИК»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71664F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«Ты-лучший»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71664F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«Вечный двигатель»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71664F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«Морской»</w:t>
            </w:r>
            <w:r w:rsidR="00AA6B4B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D3D06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(Все композиции-авторские).</w:t>
            </w:r>
          </w:p>
        </w:tc>
      </w:tr>
      <w:tr w:rsidR="00300AFE" w:rsidRPr="00294282" w:rsidTr="00156749">
        <w:trPr>
          <w:trHeight w:val="1265"/>
        </w:trPr>
        <w:tc>
          <w:tcPr>
            <w:tcW w:w="3403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Участие юных черлидеров</w:t>
            </w:r>
          </w:p>
        </w:tc>
        <w:tc>
          <w:tcPr>
            <w:tcW w:w="7087" w:type="dxa"/>
            <w:shd w:val="clear" w:color="auto" w:fill="auto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международном конкурсе “Карапуз-шоу”;</w:t>
            </w:r>
          </w:p>
          <w:p w:rsidR="00300AFE" w:rsidRPr="00294282" w:rsidRDefault="00AA6B4B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300AFE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частие в спортивных праздниках по танцам на уровне   района и города;</w:t>
            </w:r>
            <w:r w:rsidR="00156749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300AFE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ыступление с показательными номерами в других образовательных учреждениях района.</w:t>
            </w:r>
          </w:p>
        </w:tc>
      </w:tr>
    </w:tbl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749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по физическому развитию  имеет трехчастную классическую структуру.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right="424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 вводной части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разогреть организм, подготовить его к нагрузке. Это движения динамического характера: ходьба, бег, прыжки (Сайкина, Фирилёва). Комплексы  могут начинаться самыми разнообразными вариантами ходьбы с речёвками,     три вида бега с помпонами, затем перестроения с речёвками и базовыми движениями рук с помпонами и прыжками.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right="424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Цель основной части: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улучшать развитие физических качеств, повторять основные движения, способствовать эмоциональному подъёму детей. В начале основной части следует серия упражнений разминочного характера: общеразвивающие упражнения с помпонами,  поднимание рук вверх, в стороны; упражнения для мышц шеи. Выполнение координационных упражнений следует планировать на первую половину основной части занятия, поскольку они быстро ведут к утомляемости.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right="424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Следующая серия упражнений -</w:t>
      </w:r>
      <w:r w:rsidRPr="002942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нагрузочная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Здесь предлагаются упражнения интенсивного характера: различные наклоны, раскачивания туловища, выпады, приседания. Упражнения можно выполнять под счёт, хлопки  или речёвки. В основной части можно использовать игры с помпонами, элементы хореографии, ритмику.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right="424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 заключительной части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восстановление  дыхания с использованием стретчинга или других игровых приемов.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Для проверки эффективности внедрения в занятия по физическому развитию элементов черлидинга был проведён мониторинг с детьми старшего дошкольного возраста, результаты которого позволили рассмотреть изменения в уровне развития двигательных качеств.</w:t>
      </w: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D002A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Ресурсное обеспечение.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Помещение, предусмотренное для занятий с дошкольниками  физической культурой (спортивный зал, музыкальный зал, групповое помещение). В теплое время года занятия можно проводить на улице, на оборудованной спортивной площадке.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right="424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Помпоны на каждого ребенка (можно изготовить совместно с детьми  в  процессе образовательной деятельности по художественно-эстетическому воспитанию).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right="424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Спортивная форма: яркие купальники для девочек и футболки с шортами для мальчиков. Наличие спортивной обуви на резиновой подошве -  обязательно.</w:t>
      </w:r>
    </w:p>
    <w:p w:rsidR="000D7F07" w:rsidRPr="00294282" w:rsidRDefault="000D7F07" w:rsidP="00294282">
      <w:pPr>
        <w:widowControl w:val="0"/>
        <w:tabs>
          <w:tab w:val="left" w:pos="3660"/>
        </w:tabs>
        <w:spacing w:after="0" w:line="360" w:lineRule="auto"/>
        <w:ind w:right="424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07" w:rsidRPr="00294282" w:rsidRDefault="00300AFE" w:rsidP="00294282">
      <w:pPr>
        <w:widowControl w:val="0"/>
        <w:tabs>
          <w:tab w:val="left" w:pos="3660"/>
          <w:tab w:val="left" w:pos="7700"/>
        </w:tabs>
        <w:spacing w:after="0" w:line="360" w:lineRule="auto"/>
        <w:ind w:right="424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Грамотный подбор музыкального сопровождения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важен при организации занятий по физическому развитию дошкольников с использованием элементов черлидинга. </w:t>
      </w:r>
    </w:p>
    <w:p w:rsidR="00300AFE" w:rsidRPr="00294282" w:rsidRDefault="00300AFE" w:rsidP="00294282">
      <w:pPr>
        <w:widowControl w:val="0"/>
        <w:tabs>
          <w:tab w:val="left" w:pos="3660"/>
          <w:tab w:val="left" w:pos="7700"/>
        </w:tabs>
        <w:spacing w:after="0" w:line="360" w:lineRule="auto"/>
        <w:ind w:right="424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черлидинговых композиций - ритмичные, весёлые и зажигательные композиции, подобранные в соответствии с возрастом детей, обеспечат эмоциональный отклик, будут способствовать чёткому выполнению движений.  Черлидинговая  композиция может состоять из 2-3-х соединённых вместе мелодий. Музыкальные произведения должны быть длительностью  2-3 минуты. Под воздействием музыки движения становятся более четкими, ритмичными, скоординированными. </w:t>
      </w:r>
    </w:p>
    <w:p w:rsidR="00300AFE" w:rsidRPr="00294282" w:rsidRDefault="00300AFE" w:rsidP="00294282">
      <w:pPr>
        <w:widowControl w:val="0"/>
        <w:tabs>
          <w:tab w:val="left" w:pos="3660"/>
          <w:tab w:val="left" w:pos="7700"/>
        </w:tabs>
        <w:spacing w:after="0" w:line="360" w:lineRule="auto"/>
        <w:ind w:right="424"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Эффекты, достигаемые при использовании элементов черлидинга в занятиях по физическому развитию детей в ДОУ: 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5"/>
        </w:numPr>
        <w:tabs>
          <w:tab w:val="left" w:pos="3660"/>
          <w:tab w:val="left" w:pos="7700"/>
        </w:tabs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образовательных областей в соответствии с Федеральным государственным   стандартом дошкольного образования.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5"/>
        </w:numPr>
        <w:tabs>
          <w:tab w:val="left" w:pos="3660"/>
          <w:tab w:val="left" w:pos="7700"/>
        </w:tabs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Накопление и обогащение двигательного опыта детей.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5"/>
        </w:numPr>
        <w:tabs>
          <w:tab w:val="left" w:pos="3660"/>
          <w:tab w:val="left" w:pos="77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физических качеств (быстроты, ловкости, гибкости, силы, способности к сохранению равновесия и др.), а так же согласованности движений всех детей в команде.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5"/>
        </w:numPr>
        <w:tabs>
          <w:tab w:val="left" w:pos="3660"/>
          <w:tab w:val="left" w:pos="77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двигательной активности в режиме дня.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5"/>
        </w:numPr>
        <w:tabs>
          <w:tab w:val="left" w:pos="3660"/>
          <w:tab w:val="left" w:pos="77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психоэмоционального напряжения, улучшение самочувствия.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5"/>
        </w:numPr>
        <w:tabs>
          <w:tab w:val="left" w:pos="3660"/>
          <w:tab w:val="left" w:pos="77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навыков общения в совместной деятельности и развитие взаимопонимания в команде.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5"/>
        </w:numPr>
        <w:tabs>
          <w:tab w:val="left" w:pos="3660"/>
          <w:tab w:val="left" w:pos="77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имиджа детского сада среди родителей, общественности, образовательных учреждений района и города.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5"/>
        </w:numPr>
        <w:tabs>
          <w:tab w:val="left" w:pos="3660"/>
          <w:tab w:val="left" w:pos="77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здорового образа жизни.</w:t>
      </w:r>
    </w:p>
    <w:p w:rsidR="00ED002A" w:rsidRPr="00294282" w:rsidRDefault="00ED002A" w:rsidP="00294282">
      <w:pPr>
        <w:widowControl w:val="0"/>
        <w:tabs>
          <w:tab w:val="left" w:pos="3660"/>
          <w:tab w:val="left" w:pos="770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  <w:tab w:val="left" w:pos="770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образовательная деятельность по физическому развитию де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тей с элементами черлидинга, с учетом возрастных особенностей детей, принципов постепенности, систематичности, последовательности  способствует формированию координационных и двигательных способностей, развитию творчества и активности дошкольников. </w:t>
      </w:r>
    </w:p>
    <w:p w:rsidR="00300AFE" w:rsidRPr="00294282" w:rsidRDefault="00300AFE" w:rsidP="00294282">
      <w:pPr>
        <w:widowControl w:val="0"/>
        <w:tabs>
          <w:tab w:val="left" w:pos="3660"/>
          <w:tab w:val="left" w:pos="770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диагностическом исследовании детей, занимающихся по данной инновационной технологии, было обнаружено значительное улучшение скоростно-силовых качеств, а также координации, силы и гибкости, равновесия и согласованности движений  в группе (метод наблюдения). Участия в соревнованиях среди дошкольников положительно влияют на детский организм.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Следовательно, выдвинутая нами гипотеза имеет  практическое подтверждение того, что элементы черлидинга  разнообразили  физкультурно-оздоровительную работу и способствовали  лучшему  усвоению двигательных умений и навыков.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 спортивное совершенствование в различных спортивных секциях и кружках Санкт-Петербурга продолжает 20% выпускников ГДОУ № 41.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черлидинг -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прекрасное средство разностороннего физического развития и эстетического воспитания ребенка, которое не только благоприятно воздействует на все системы организма (сердечно-сосудистую, дыхательную, выделительную и т. д.), но и снимает психическое напряжение, повышает умственную и физическую  работоспособность, улучшает самочувствие. Так как структура черлидинга достаточно гибкая и  может широко применяться в детских дошкольных учреждениях города.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00AFE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94282" w:rsidRP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66501" w:rsidRDefault="0086650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300AFE" w:rsidRPr="00294282" w:rsidRDefault="00300AFE" w:rsidP="00866501">
      <w:pPr>
        <w:widowControl w:val="0"/>
        <w:tabs>
          <w:tab w:val="left" w:pos="36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Литература</w:t>
      </w:r>
    </w:p>
    <w:p w:rsidR="000D7F07" w:rsidRPr="00294282" w:rsidRDefault="000D7F07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7F07" w:rsidRPr="00294282" w:rsidRDefault="000D7F07" w:rsidP="00294282">
      <w:pPr>
        <w:pStyle w:val="a7"/>
        <w:widowControl w:val="0"/>
        <w:numPr>
          <w:ilvl w:val="0"/>
          <w:numId w:val="6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Буренина А.И. «Ритмическая мозаика»: программа по ритмической пластике для детей дошкольного и младшего школьного возраста. С-Пб, 1997. </w:t>
      </w:r>
    </w:p>
    <w:p w:rsidR="000D7F07" w:rsidRPr="00294282" w:rsidRDefault="000D7F07" w:rsidP="00294282">
      <w:pPr>
        <w:pStyle w:val="a7"/>
        <w:widowControl w:val="0"/>
        <w:numPr>
          <w:ilvl w:val="0"/>
          <w:numId w:val="6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общеобразовательная программа дошкольного образования ГБДОУ №41 Пушкинского района Санкт-Петербурга  (на основе программы «От рождения до школы» под редакций Н.Е.Вераксы) М., Мозаика-Синтез, 2011 г).</w:t>
      </w:r>
    </w:p>
    <w:p w:rsidR="000D7F07" w:rsidRPr="00294282" w:rsidRDefault="000D7F07" w:rsidP="00294282">
      <w:pPr>
        <w:pStyle w:val="a7"/>
        <w:widowControl w:val="0"/>
        <w:numPr>
          <w:ilvl w:val="0"/>
          <w:numId w:val="6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Барышникова Т. Азбука хореографии. Внимание: дети. Москва, 2000.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6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Майсейчик А.Н. Черлидинг. Программа факультативных занятий  для уч</w:t>
      </w:r>
      <w:r w:rsidR="000D7F07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ащихся III – VI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общеобразовательных учреждений. – Минск, 2010.</w:t>
      </w:r>
    </w:p>
    <w:p w:rsidR="000D7F07" w:rsidRPr="00294282" w:rsidRDefault="00300AFE" w:rsidP="00294282">
      <w:pPr>
        <w:pStyle w:val="a7"/>
        <w:widowControl w:val="0"/>
        <w:numPr>
          <w:ilvl w:val="0"/>
          <w:numId w:val="6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Носкова С.А. Черлидинг как инновационный вид спорта в преподавании физической культуры в высшей школе. – М.: Московская гуманитарно-социальная академия, 2010.</w:t>
      </w:r>
      <w:r w:rsidR="000D7F07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7F07" w:rsidRPr="00294282" w:rsidRDefault="000D7F07" w:rsidP="00294282">
      <w:pPr>
        <w:pStyle w:val="a7"/>
        <w:widowControl w:val="0"/>
        <w:numPr>
          <w:ilvl w:val="0"/>
          <w:numId w:val="6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Овчинникова Т.С. Организация здоровьесберегающей деятельности в дошкольных образовательных учреждениях: Монография. С</w:t>
      </w:r>
      <w:r w:rsidR="00B107B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Пб. КАРО, 2006.</w:t>
      </w:r>
    </w:p>
    <w:p w:rsidR="000D7F07" w:rsidRPr="00294282" w:rsidRDefault="000D7F07" w:rsidP="00294282">
      <w:pPr>
        <w:pStyle w:val="a7"/>
        <w:widowControl w:val="0"/>
        <w:numPr>
          <w:ilvl w:val="0"/>
          <w:numId w:val="6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 Л.И. Оздоровительная гимнастика для детей дошкольного возраста (3-7 лет) -М.: Гуманит. Изд.центр. ВЛАДОС, 2003.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6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Соколова Э. Черлидинг. Как подготовить команду. Методическое пособие для тренеров по черлидингу. – М., 2008.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6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Филлипова С.О. Спутник руководителя физического воспитания дошкольного учреждения: Методическое пособие для руководителей физ</w:t>
      </w:r>
      <w:r w:rsidR="00B107B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ического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</w:t>
      </w:r>
      <w:r w:rsidR="00B107B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итания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</w:t>
      </w:r>
      <w:r w:rsidR="00B107B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ольных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учреждений.</w:t>
      </w:r>
      <w:r w:rsidR="00B107B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107B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Пб.: «Детство пресс», 2005.</w:t>
      </w:r>
    </w:p>
    <w:p w:rsidR="000D7F07" w:rsidRPr="00294282" w:rsidRDefault="00300AFE" w:rsidP="00294282">
      <w:pPr>
        <w:pStyle w:val="a7"/>
        <w:widowControl w:val="0"/>
        <w:numPr>
          <w:ilvl w:val="0"/>
          <w:numId w:val="6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Фирилёва  Ж.Е., Сайкина Е.Г. «СА-ФИ-ДАНСЕ». Танцевально</w:t>
      </w:r>
      <w:r w:rsidR="00B107B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игровая гимнастика для детей.  Учебно</w:t>
      </w:r>
      <w:r w:rsidR="00B107B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107B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методичое пособие для педагогов  дошкольных и школьных  учреждений. – СПб.; «ДЕТСТВО-ПРЕСС»,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2006.</w:t>
      </w:r>
      <w:r w:rsidR="000D7F07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7F07" w:rsidRPr="00294282" w:rsidRDefault="000D7F07" w:rsidP="00294282">
      <w:pPr>
        <w:pStyle w:val="a7"/>
        <w:widowControl w:val="0"/>
        <w:numPr>
          <w:ilvl w:val="0"/>
          <w:numId w:val="6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 и практика физической культуры. Научно-теоретический журнал № 2. </w:t>
      </w:r>
    </w:p>
    <w:p w:rsidR="00B107BE" w:rsidRPr="00294282" w:rsidRDefault="000D7F07" w:rsidP="00294282">
      <w:pPr>
        <w:pStyle w:val="a7"/>
        <w:widowControl w:val="0"/>
        <w:numPr>
          <w:ilvl w:val="0"/>
          <w:numId w:val="6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Официальный сайт Федерации Черлидинга России.  [Электронный ресурс]. </w:t>
      </w:r>
    </w:p>
    <w:p w:rsidR="00300AFE" w:rsidRPr="00294282" w:rsidRDefault="000D7F07" w:rsidP="00294282">
      <w:pPr>
        <w:pStyle w:val="a7"/>
        <w:widowControl w:val="0"/>
        <w:tabs>
          <w:tab w:val="left" w:pos="3660"/>
        </w:tabs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доступа: http ://www.cheerleading.ru.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6749" w:rsidRPr="00294282" w:rsidRDefault="00156749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6749" w:rsidRPr="00294282" w:rsidRDefault="00156749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6749" w:rsidRPr="00294282" w:rsidRDefault="00156749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6749" w:rsidRPr="00294282" w:rsidRDefault="00156749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6749" w:rsidRPr="00294282" w:rsidRDefault="00156749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6749" w:rsidRPr="00294282" w:rsidRDefault="00156749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6749" w:rsidRPr="00294282" w:rsidRDefault="00156749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6749" w:rsidRPr="00294282" w:rsidRDefault="00156749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6749" w:rsidRPr="00294282" w:rsidRDefault="00156749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6749" w:rsidRPr="00294282" w:rsidRDefault="00156749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6749" w:rsidRPr="00294282" w:rsidRDefault="00156749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AFE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P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2AF3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0C2AF3"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300AFE" w:rsidRPr="00294282" w:rsidRDefault="00300AFE" w:rsidP="0029428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Мониторинг детей подго</w:t>
      </w:r>
      <w:r w:rsidR="008D7032"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товительных групп: сентябрь 2014 - март 2015</w:t>
      </w:r>
      <w:r w:rsidR="000C2AF3"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</w:p>
    <w:p w:rsidR="00300AFE" w:rsidRPr="00294282" w:rsidRDefault="00365F48" w:rsidP="00294282">
      <w:pPr>
        <w:widowControl w:val="0"/>
        <w:tabs>
          <w:tab w:val="left" w:pos="180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425E4A83" wp14:editId="365D69B8">
            <wp:simplePos x="0" y="0"/>
            <wp:positionH relativeFrom="column">
              <wp:posOffset>-549910</wp:posOffset>
            </wp:positionH>
            <wp:positionV relativeFrom="paragraph">
              <wp:posOffset>196215</wp:posOffset>
            </wp:positionV>
            <wp:extent cx="6746240" cy="4133850"/>
            <wp:effectExtent l="0" t="0" r="0" b="0"/>
            <wp:wrapTight wrapText="bothSides">
              <wp:wrapPolygon edited="0">
                <wp:start x="0" y="0"/>
                <wp:lineTo x="0" y="21500"/>
                <wp:lineTo x="21531" y="21500"/>
                <wp:lineTo x="215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AFE" w:rsidRPr="00294282" w:rsidRDefault="00300AFE" w:rsidP="00294282">
      <w:pPr>
        <w:widowControl w:val="0"/>
        <w:tabs>
          <w:tab w:val="left" w:pos="180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5AF3A7" wp14:editId="4B4237D8">
                <wp:simplePos x="0" y="0"/>
                <wp:positionH relativeFrom="column">
                  <wp:posOffset>3844290</wp:posOffset>
                </wp:positionH>
                <wp:positionV relativeFrom="paragraph">
                  <wp:posOffset>217805</wp:posOffset>
                </wp:positionV>
                <wp:extent cx="1471295" cy="424180"/>
                <wp:effectExtent l="5715" t="9525" r="8890" b="1397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F07" w:rsidRDefault="000D7F07" w:rsidP="00365F48">
                            <w:pPr>
                              <w:jc w:val="center"/>
                            </w:pPr>
                            <w:r>
                              <w:t>Март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5AF3A7"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left:0;text-align:left;margin-left:302.7pt;margin-top:17.15pt;width:115.85pt;height:33.4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">
                <v:textbox style="mso-fit-shape-to-text:t">
                  <w:txbxContent>
                    <w:p w:rsidR="000D7F07" w:rsidRDefault="000D7F07" w:rsidP="00365F48">
                      <w:pPr>
                        <w:jc w:val="center"/>
                      </w:pPr>
                      <w:r>
                        <w:t>Март 2015</w:t>
                      </w:r>
                    </w:p>
                  </w:txbxContent>
                </v:textbox>
              </v:shape>
            </w:pict>
          </mc:Fallback>
        </mc:AlternateContent>
      </w:r>
      <w:r w:rsidRPr="002942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665272B" wp14:editId="319C8453">
                <wp:simplePos x="0" y="0"/>
                <wp:positionH relativeFrom="column">
                  <wp:posOffset>248285</wp:posOffset>
                </wp:positionH>
                <wp:positionV relativeFrom="paragraph">
                  <wp:posOffset>217805</wp:posOffset>
                </wp:positionV>
                <wp:extent cx="1471295" cy="424180"/>
                <wp:effectExtent l="5080" t="9525" r="9525" b="1397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F07" w:rsidRDefault="000D7F07" w:rsidP="00365F48">
                            <w:pPr>
                              <w:jc w:val="center"/>
                            </w:pPr>
                            <w:r>
                              <w:t>Сентябрь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65272B" id="Поле 15" o:spid="_x0000_s1027" type="#_x0000_t202" style="position:absolute;left:0;text-align:left;margin-left:19.55pt;margin-top:17.15pt;width:115.85pt;height:33.4pt;z-index:25165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">
                <v:textbox style="mso-fit-shape-to-text:t">
                  <w:txbxContent>
                    <w:p w:rsidR="000D7F07" w:rsidRDefault="000D7F07" w:rsidP="00365F48">
                      <w:pPr>
                        <w:jc w:val="center"/>
                      </w:pPr>
                      <w:r>
                        <w:t>Сентябрь 2014</w:t>
                      </w:r>
                    </w:p>
                  </w:txbxContent>
                </v:textbox>
              </v:shape>
            </w:pict>
          </mc:Fallback>
        </mc:AlternateContent>
      </w:r>
    </w:p>
    <w:p w:rsidR="00300AFE" w:rsidRPr="00294282" w:rsidRDefault="00300AFE" w:rsidP="00294282">
      <w:pPr>
        <w:widowControl w:val="0"/>
        <w:tabs>
          <w:tab w:val="left" w:pos="180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180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180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2AF3" w:rsidRPr="00294282" w:rsidRDefault="000C2AF3" w:rsidP="00294282">
      <w:pPr>
        <w:widowControl w:val="0"/>
        <w:tabs>
          <w:tab w:val="left" w:pos="180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2AF3" w:rsidRPr="00294282" w:rsidRDefault="000C2AF3" w:rsidP="00294282">
      <w:pPr>
        <w:widowControl w:val="0"/>
        <w:tabs>
          <w:tab w:val="left" w:pos="180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2AF3" w:rsidRPr="00294282" w:rsidRDefault="000C2AF3" w:rsidP="00294282">
      <w:pPr>
        <w:widowControl w:val="0"/>
        <w:tabs>
          <w:tab w:val="left" w:pos="180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2AF3" w:rsidRPr="00294282" w:rsidRDefault="000C2AF3" w:rsidP="00294282">
      <w:pPr>
        <w:widowControl w:val="0"/>
        <w:tabs>
          <w:tab w:val="left" w:pos="180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2AF3" w:rsidRPr="00294282" w:rsidRDefault="000C2AF3" w:rsidP="00294282">
      <w:pPr>
        <w:widowControl w:val="0"/>
        <w:tabs>
          <w:tab w:val="left" w:pos="180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2AF3" w:rsidRPr="00294282" w:rsidRDefault="000C2AF3" w:rsidP="00294282">
      <w:pPr>
        <w:widowControl w:val="0"/>
        <w:tabs>
          <w:tab w:val="left" w:pos="180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2AF3" w:rsidRPr="00294282" w:rsidRDefault="000C2AF3" w:rsidP="00294282">
      <w:pPr>
        <w:widowControl w:val="0"/>
        <w:tabs>
          <w:tab w:val="left" w:pos="180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2AF3" w:rsidRPr="00294282" w:rsidRDefault="000C2AF3" w:rsidP="00294282">
      <w:pPr>
        <w:widowControl w:val="0"/>
        <w:tabs>
          <w:tab w:val="left" w:pos="180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1800"/>
        </w:tabs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2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Рекомендуемый практический материал: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разной интенсивности, авторские  разработки круговой тренировки под музыку, речёвки с движениями.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Комплекс с речёвкой №</w:t>
      </w:r>
      <w:r w:rsidR="000C2AF3"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И.п.- о.с. с султанчиками  (помпоны)  в руках в низу.</w:t>
      </w:r>
    </w:p>
    <w:p w:rsidR="000C2AF3" w:rsidRPr="00294282" w:rsidRDefault="000C2AF3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4536"/>
      </w:tblGrid>
      <w:tr w:rsidR="00300AFE" w:rsidRPr="00294282" w:rsidTr="000C2AF3">
        <w:trPr>
          <w:trHeight w:val="764"/>
        </w:trPr>
        <w:tc>
          <w:tcPr>
            <w:tcW w:w="4219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Только-</w:t>
            </w:r>
          </w:p>
        </w:tc>
        <w:tc>
          <w:tcPr>
            <w:tcW w:w="4536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в сторону правой ногой, руки</w:t>
            </w:r>
            <w:r w:rsidR="000C2AF3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стороны.</w:t>
            </w:r>
            <w:r w:rsidR="000C2AF3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00AFE" w:rsidRPr="00294282" w:rsidTr="000D7F07">
        <w:tc>
          <w:tcPr>
            <w:tcW w:w="4219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Вперёд-</w:t>
            </w:r>
          </w:p>
        </w:tc>
        <w:tc>
          <w:tcPr>
            <w:tcW w:w="4536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Приставить левую ногу. Руки вниз.</w:t>
            </w:r>
          </w:p>
        </w:tc>
      </w:tr>
      <w:tr w:rsidR="00300AFE" w:rsidRPr="00294282" w:rsidTr="000D7F07">
        <w:tc>
          <w:tcPr>
            <w:tcW w:w="4219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ни шагу-</w:t>
            </w:r>
          </w:p>
        </w:tc>
        <w:tc>
          <w:tcPr>
            <w:tcW w:w="4536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вперёд правой ногой, левая сзади на носке, правая рука вверху, левая внизу.</w:t>
            </w:r>
          </w:p>
        </w:tc>
      </w:tr>
      <w:tr w:rsidR="00300AFE" w:rsidRPr="00294282" w:rsidTr="000C2AF3">
        <w:trPr>
          <w:trHeight w:val="565"/>
        </w:trPr>
        <w:tc>
          <w:tcPr>
            <w:tcW w:w="4219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Назад-</w:t>
            </w:r>
          </w:p>
        </w:tc>
        <w:tc>
          <w:tcPr>
            <w:tcW w:w="4536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Приставить левую, смена рук.</w:t>
            </w:r>
          </w:p>
        </w:tc>
      </w:tr>
      <w:tr w:rsidR="00300AFE" w:rsidRPr="00294282" w:rsidTr="000C2AF3">
        <w:trPr>
          <w:trHeight w:val="557"/>
        </w:trPr>
        <w:tc>
          <w:tcPr>
            <w:tcW w:w="4219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Даже- </w:t>
            </w:r>
          </w:p>
        </w:tc>
        <w:tc>
          <w:tcPr>
            <w:tcW w:w="4536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назад, смена рук.</w:t>
            </w:r>
          </w:p>
        </w:tc>
      </w:tr>
      <w:tr w:rsidR="00300AFE" w:rsidRPr="00294282" w:rsidTr="000C2AF3">
        <w:trPr>
          <w:trHeight w:val="553"/>
        </w:trPr>
        <w:tc>
          <w:tcPr>
            <w:tcW w:w="4219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Если- </w:t>
            </w:r>
          </w:p>
        </w:tc>
        <w:tc>
          <w:tcPr>
            <w:tcW w:w="4536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Приставить ногу, смена рук.</w:t>
            </w:r>
          </w:p>
        </w:tc>
      </w:tr>
      <w:tr w:rsidR="00300AFE" w:rsidRPr="00294282" w:rsidTr="000C2AF3">
        <w:trPr>
          <w:trHeight w:val="561"/>
        </w:trPr>
        <w:tc>
          <w:tcPr>
            <w:tcW w:w="4219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Коленки-</w:t>
            </w:r>
          </w:p>
        </w:tc>
        <w:tc>
          <w:tcPr>
            <w:tcW w:w="4536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Присед, коснуться помпонами  пола</w:t>
            </w:r>
          </w:p>
        </w:tc>
      </w:tr>
      <w:tr w:rsidR="00300AFE" w:rsidRPr="00294282" w:rsidTr="000C2AF3">
        <w:trPr>
          <w:trHeight w:val="555"/>
        </w:trPr>
        <w:tc>
          <w:tcPr>
            <w:tcW w:w="4219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Дрожат!-</w:t>
            </w:r>
          </w:p>
        </w:tc>
        <w:tc>
          <w:tcPr>
            <w:tcW w:w="4536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Выпрыгнуть  вверх, руки вверх.</w:t>
            </w:r>
          </w:p>
        </w:tc>
      </w:tr>
    </w:tbl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№2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4536"/>
      </w:tblGrid>
      <w:tr w:rsidR="00300AFE" w:rsidRPr="00294282" w:rsidTr="000D7F07">
        <w:tc>
          <w:tcPr>
            <w:tcW w:w="4219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 шагу- </w:t>
            </w:r>
          </w:p>
        </w:tc>
        <w:tc>
          <w:tcPr>
            <w:tcW w:w="4536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в сторону правой ногой, руки от плеч (положение «Кинжалы») идут вверх- в сторону</w:t>
            </w:r>
          </w:p>
        </w:tc>
      </w:tr>
      <w:tr w:rsidR="00300AFE" w:rsidRPr="00294282" w:rsidTr="000C2AF3">
        <w:trPr>
          <w:trHeight w:val="629"/>
        </w:trPr>
        <w:tc>
          <w:tcPr>
            <w:tcW w:w="4219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Назад- </w:t>
            </w:r>
          </w:p>
        </w:tc>
        <w:tc>
          <w:tcPr>
            <w:tcW w:w="4536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Приставить левую ногу, руки к плечам.</w:t>
            </w:r>
          </w:p>
        </w:tc>
      </w:tr>
      <w:tr w:rsidR="00300AFE" w:rsidRPr="00294282" w:rsidTr="000D7F07">
        <w:tc>
          <w:tcPr>
            <w:tcW w:w="4219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 шагу-</w:t>
            </w:r>
          </w:p>
        </w:tc>
        <w:tc>
          <w:tcPr>
            <w:tcW w:w="4536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в сторону правой ногой, руки</w:t>
            </w:r>
            <w:r w:rsidR="000C2AF3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плеч идут вверх.</w:t>
            </w:r>
            <w:r w:rsidR="000C2AF3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00AFE" w:rsidRPr="00294282" w:rsidTr="000C2AF3">
        <w:trPr>
          <w:trHeight w:val="487"/>
        </w:trPr>
        <w:tc>
          <w:tcPr>
            <w:tcW w:w="4219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месте</w:t>
            </w:r>
          </w:p>
        </w:tc>
        <w:tc>
          <w:tcPr>
            <w:tcW w:w="4536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Приставить левую ногу, руки к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плечам.</w:t>
            </w:r>
          </w:p>
        </w:tc>
      </w:tr>
      <w:tr w:rsidR="00300AFE" w:rsidRPr="00294282" w:rsidTr="000C2AF3">
        <w:trPr>
          <w:trHeight w:val="840"/>
        </w:trPr>
        <w:tc>
          <w:tcPr>
            <w:tcW w:w="4219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 только </w:t>
            </w:r>
          </w:p>
        </w:tc>
        <w:tc>
          <w:tcPr>
            <w:tcW w:w="4536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вперёд правой, левая сзади на носке, правая рука вверх-сторону, левая у плеча</w:t>
            </w:r>
          </w:p>
        </w:tc>
      </w:tr>
      <w:tr w:rsidR="00300AFE" w:rsidRPr="00294282" w:rsidTr="000D7F07">
        <w:tc>
          <w:tcPr>
            <w:tcW w:w="4219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Вперёд-</w:t>
            </w:r>
          </w:p>
        </w:tc>
        <w:tc>
          <w:tcPr>
            <w:tcW w:w="4536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Приставить левую ногу, поднять и левую руку вверх</w:t>
            </w:r>
            <w:r w:rsidR="000C2AF3"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сторону.</w:t>
            </w:r>
          </w:p>
        </w:tc>
      </w:tr>
      <w:tr w:rsidR="00300AFE" w:rsidRPr="00294282" w:rsidTr="000D7F07">
        <w:tc>
          <w:tcPr>
            <w:tcW w:w="4219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только все вместе!</w:t>
            </w:r>
          </w:p>
        </w:tc>
        <w:tc>
          <w:tcPr>
            <w:tcW w:w="4536" w:type="dxa"/>
          </w:tcPr>
          <w:p w:rsidR="00300AFE" w:rsidRPr="00294282" w:rsidRDefault="00300AFE" w:rsidP="00294282">
            <w:pPr>
              <w:widowControl w:val="0"/>
              <w:tabs>
                <w:tab w:val="left" w:pos="36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 круга перед собой влево  прямыми руками.</w:t>
            </w:r>
          </w:p>
        </w:tc>
      </w:tr>
    </w:tbl>
    <w:p w:rsidR="000C2AF3" w:rsidRPr="00294282" w:rsidRDefault="000C2AF3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2AF3" w:rsidRPr="00294282" w:rsidRDefault="000C2AF3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5F48" w:rsidRPr="00294282" w:rsidRDefault="00365F48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5F48" w:rsidRDefault="00365F48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282" w:rsidRPr="00294282" w:rsidRDefault="00294282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5F48" w:rsidRPr="00294282" w:rsidRDefault="00365F48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5F48" w:rsidRPr="00294282" w:rsidRDefault="000C2AF3" w:rsidP="00294282">
      <w:pPr>
        <w:widowControl w:val="0"/>
        <w:tabs>
          <w:tab w:val="left" w:pos="3660"/>
        </w:tabs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</w:t>
      </w:r>
      <w:r w:rsidR="00300AFE"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РИЛОЖЕНИЕ 3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Описание БАЗОВЫХ движений: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кистей рук может быть следующее: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Клинок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ладонь раскрыта, кисть-продолжение руки, пальцы плотно прижаты друг к другу.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Кулак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- 4 пальца руки согнуты и прижаты к ладони. Большой палец расположен сверху и накрывает 4 пальца. Кисть должна быть продолжением руки.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Класп</w:t>
      </w:r>
      <w:r w:rsidR="00365F48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65F48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хлопок - звонкий хлопок под подбородком, локти прижаты по бокам.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Клэп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такой же хлопок, только кисти рук плотно прилегаю друг к другу, пальцы выпрямлены.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Вёдра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- руки прямые вперёд. Плечо, локоть и кулак на одной линии. Кисть-ладонью вниз.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Свечи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положение рук аналогично, кисти направлены ладонью внутрь.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Руки на бёдрах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кулаки на бёдрах, локти направлены в стороны, большие пальцы рук смотрят назад.</w:t>
      </w:r>
    </w:p>
    <w:p w:rsidR="00365F48" w:rsidRPr="00294282" w:rsidRDefault="00365F48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119454E3" wp14:editId="028949F5">
            <wp:simplePos x="0" y="0"/>
            <wp:positionH relativeFrom="column">
              <wp:posOffset>3101340</wp:posOffset>
            </wp:positionH>
            <wp:positionV relativeFrom="paragraph">
              <wp:posOffset>20320</wp:posOffset>
            </wp:positionV>
            <wp:extent cx="2655570" cy="1997710"/>
            <wp:effectExtent l="0" t="0" r="0" b="2540"/>
            <wp:wrapThrough wrapText="bothSides">
              <wp:wrapPolygon edited="0">
                <wp:start x="0" y="0"/>
                <wp:lineTo x="0" y="21421"/>
                <wp:lineTo x="21383" y="21421"/>
                <wp:lineTo x="2138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Верхняя В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руки вверх, слегка разведены, видеть руки боковым зрением. Кулаки сжаты, ладони наружу.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F48" w:rsidRPr="00294282" w:rsidRDefault="00365F48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F48" w:rsidRPr="00294282" w:rsidRDefault="00365F48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F48" w:rsidRPr="00294282" w:rsidRDefault="00866501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 wp14:anchorId="1ACDFA12" wp14:editId="6AFF528A">
            <wp:simplePos x="0" y="0"/>
            <wp:positionH relativeFrom="column">
              <wp:posOffset>3139440</wp:posOffset>
            </wp:positionH>
            <wp:positionV relativeFrom="paragraph">
              <wp:posOffset>115570</wp:posOffset>
            </wp:positionV>
            <wp:extent cx="2640965" cy="1990725"/>
            <wp:effectExtent l="0" t="0" r="6985" b="9525"/>
            <wp:wrapThrough wrapText="bothSides">
              <wp:wrapPolygon edited="0">
                <wp:start x="0" y="0"/>
                <wp:lineTo x="0" y="21497"/>
                <wp:lineTo x="21501" y="21497"/>
                <wp:lineTo x="2150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Нижняя В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руки вниз, отведены от корпуса  немного в сторону-вперёд.</w:t>
      </w:r>
    </w:p>
    <w:p w:rsidR="00365F48" w:rsidRPr="00294282" w:rsidRDefault="00365F48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66501" w:rsidRDefault="0086650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66501" w:rsidRDefault="0086650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66501" w:rsidRDefault="0086650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66501" w:rsidRDefault="0086650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Буква Т</w:t>
      </w:r>
      <w:r w:rsidR="00856BB4"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- руки в стороны. Боковым зрением нужно видеть кисти рук.</w:t>
      </w:r>
    </w:p>
    <w:p w:rsidR="00365F48" w:rsidRPr="00294282" w:rsidRDefault="001A234C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6C3C8BFA" wp14:editId="69D2F918">
            <wp:simplePos x="0" y="0"/>
            <wp:positionH relativeFrom="column">
              <wp:posOffset>2778125</wp:posOffset>
            </wp:positionH>
            <wp:positionV relativeFrom="paragraph">
              <wp:posOffset>230505</wp:posOffset>
            </wp:positionV>
            <wp:extent cx="3283458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33" y="21377"/>
                <wp:lineTo x="2143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58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Сломаная буква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-  это Т с согнутыми руками в локтях.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Номер один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правая рука вверху почти касается правого уха, ладонь смотрит внутрь. Другая рука упирается в левое бедро.</w:t>
      </w:r>
      <w:r w:rsidR="00365F48" w:rsidRPr="002942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65F48" w:rsidRPr="00294282" w:rsidRDefault="00365F48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AFE" w:rsidRPr="00294282" w:rsidRDefault="001A234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189CD5DE" wp14:editId="53C55AC6">
            <wp:simplePos x="0" y="0"/>
            <wp:positionH relativeFrom="column">
              <wp:posOffset>3502025</wp:posOffset>
            </wp:positionH>
            <wp:positionV relativeFrom="paragraph">
              <wp:posOffset>15240</wp:posOffset>
            </wp:positionV>
            <wp:extent cx="2489200" cy="1871345"/>
            <wp:effectExtent l="0" t="0" r="6350" b="0"/>
            <wp:wrapThrough wrapText="bothSides">
              <wp:wrapPolygon edited="0">
                <wp:start x="0" y="0"/>
                <wp:lineTo x="0" y="21329"/>
                <wp:lineTo x="21490" y="21329"/>
                <wp:lineTo x="21490" y="0"/>
                <wp:lineTo x="0" y="0"/>
              </wp:wrapPolygon>
            </wp:wrapThrough>
            <wp:docPr id="5" name="Рисунок 5" descr="001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001 (5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AFE"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Буква Л влево и буква Л вправо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одна рука в положении «Номер один», другая, в положении буквы Т.</w:t>
      </w:r>
      <w:r w:rsidR="00365F48" w:rsidRPr="002942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00AFE" w:rsidRPr="00294282" w:rsidRDefault="00300AFE" w:rsidP="00294282">
      <w:pPr>
        <w:pStyle w:val="2"/>
        <w:spacing w:before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F48" w:rsidRPr="00294282" w:rsidRDefault="00365F48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5F48" w:rsidRPr="00294282" w:rsidRDefault="00365F48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5F48" w:rsidRPr="00294282" w:rsidRDefault="00365F48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5F48" w:rsidRPr="00294282" w:rsidRDefault="00AB79E1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47C88509" wp14:editId="72A47C63">
            <wp:simplePos x="0" y="0"/>
            <wp:positionH relativeFrom="column">
              <wp:posOffset>4167505</wp:posOffset>
            </wp:positionH>
            <wp:positionV relativeFrom="paragraph">
              <wp:posOffset>153670</wp:posOffset>
            </wp:positionV>
            <wp:extent cx="1851025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341" y="21430"/>
                <wp:lineTo x="2134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F48" w:rsidRPr="00294282" w:rsidRDefault="00365F48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B79E1" w:rsidRPr="00294282" w:rsidRDefault="00AB79E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Кинжалы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руки согнуты в локтях: локти прижаты к корпусу. Кулак перед плечом, строго над локтем. Большие пальцы рук смотрят друг на друга.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9E1" w:rsidRPr="00294282" w:rsidRDefault="00AB79E1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9E1" w:rsidRPr="00294282" w:rsidRDefault="00AB79E1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9E1" w:rsidRPr="00294282" w:rsidRDefault="00AB79E1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9E1" w:rsidRPr="00294282" w:rsidRDefault="00AB79E1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9E1" w:rsidRPr="00294282" w:rsidRDefault="00AB79E1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9E1" w:rsidRPr="00294282" w:rsidRDefault="00AB79E1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AFE" w:rsidRPr="00294282" w:rsidRDefault="00AB79E1" w:rsidP="00866501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 wp14:anchorId="4C7D73CE" wp14:editId="03D0957C">
            <wp:simplePos x="0" y="0"/>
            <wp:positionH relativeFrom="column">
              <wp:posOffset>3194685</wp:posOffset>
            </wp:positionH>
            <wp:positionV relativeFrom="paragraph">
              <wp:posOffset>62230</wp:posOffset>
            </wp:positionV>
            <wp:extent cx="2609850" cy="1957070"/>
            <wp:effectExtent l="0" t="0" r="0" b="5080"/>
            <wp:wrapThrough wrapText="bothSides">
              <wp:wrapPolygon edited="0">
                <wp:start x="0" y="0"/>
                <wp:lineTo x="0" y="21446"/>
                <wp:lineTo x="21442" y="21446"/>
                <wp:lineTo x="21442" y="0"/>
                <wp:lineTo x="0" y="0"/>
              </wp:wrapPolygon>
            </wp:wrapThrough>
            <wp:docPr id="7" name="Рисунок 7" descr="001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1 (8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AFE"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Правая диагональ и левая диагональ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одна рука в позиции «Верхняя В», другая в позиции «Нижняя В». Если правая рука вверху - это правая диагональ, если левая вверху-левая диагональ.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9E1" w:rsidRPr="00294282" w:rsidRDefault="00866501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6BC04927" wp14:editId="4AC340E6">
            <wp:simplePos x="0" y="0"/>
            <wp:positionH relativeFrom="column">
              <wp:posOffset>4101465</wp:posOffset>
            </wp:positionH>
            <wp:positionV relativeFrom="paragraph">
              <wp:posOffset>82550</wp:posOffset>
            </wp:positionV>
            <wp:extent cx="1581150" cy="2618105"/>
            <wp:effectExtent l="0" t="0" r="0" b="0"/>
            <wp:wrapThrough wrapText="bothSides">
              <wp:wrapPolygon edited="0">
                <wp:start x="0" y="0"/>
                <wp:lineTo x="0" y="21375"/>
                <wp:lineTo x="21340" y="21375"/>
                <wp:lineTo x="2134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9E1" w:rsidRPr="00294282" w:rsidRDefault="00AB79E1" w:rsidP="00866501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Правое К и левое К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одна рука в позиции  «Верхняя В», другая в позиции «Нижняя В» не сбоку, а по диагонали перед корпусом.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9E1" w:rsidRPr="00294282" w:rsidRDefault="00AB79E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B79E1" w:rsidRPr="00294282" w:rsidRDefault="00AB79E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B79E1" w:rsidRPr="00294282" w:rsidRDefault="00AB79E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66501" w:rsidRDefault="0086650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4282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 wp14:anchorId="078D7769" wp14:editId="592A9AF6">
            <wp:simplePos x="0" y="0"/>
            <wp:positionH relativeFrom="column">
              <wp:posOffset>3563620</wp:posOffset>
            </wp:positionH>
            <wp:positionV relativeFrom="paragraph">
              <wp:posOffset>88265</wp:posOffset>
            </wp:positionV>
            <wp:extent cx="2293620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349" y="21481"/>
                <wp:lineTo x="21349" y="0"/>
                <wp:lineTo x="0" y="0"/>
              </wp:wrapPolygon>
            </wp:wrapThrough>
            <wp:docPr id="10" name="Рисунок 10" descr="001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001 (14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501" w:rsidRDefault="0086650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B68BC" w:rsidRPr="00294282" w:rsidRDefault="00BB68B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Мускулы (мускул-мен)-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 в стороны, согнуты в локтевых суставах.</w:t>
      </w:r>
      <w:bookmarkStart w:id="0" w:name="_GoBack"/>
      <w:bookmarkEnd w:id="0"/>
    </w:p>
    <w:p w:rsidR="00BB68BC" w:rsidRPr="00294282" w:rsidRDefault="00BB68B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9E1" w:rsidRPr="00294282" w:rsidRDefault="00AB79E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9E1" w:rsidRPr="00294282" w:rsidRDefault="0086650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0E4FB607" wp14:editId="2306D075">
            <wp:simplePos x="0" y="0"/>
            <wp:positionH relativeFrom="column">
              <wp:posOffset>4006215</wp:posOffset>
            </wp:positionH>
            <wp:positionV relativeFrom="paragraph">
              <wp:posOffset>200660</wp:posOffset>
            </wp:positionV>
            <wp:extent cx="1695450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357" y="21510"/>
                <wp:lineTo x="21357" y="0"/>
                <wp:lineTo x="0" y="0"/>
              </wp:wrapPolygon>
            </wp:wrapThrough>
            <wp:docPr id="9" name="Рисунок 9" descr="001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01 (9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9E1" w:rsidRPr="00294282" w:rsidRDefault="00AB79E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B79E1" w:rsidRPr="00294282" w:rsidRDefault="00AB79E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B79E1" w:rsidRPr="00294282" w:rsidRDefault="00AB79E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УРА (тачдаун)-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 вверху параллельно друг другу, ближе к голове, ладонями внутрь.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9E1" w:rsidRPr="00294282" w:rsidRDefault="001A234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944" behindDoc="1" locked="0" layoutInCell="1" allowOverlap="1" wp14:anchorId="7739CBE0" wp14:editId="7F4F4D47">
            <wp:simplePos x="0" y="0"/>
            <wp:positionH relativeFrom="column">
              <wp:posOffset>3577590</wp:posOffset>
            </wp:positionH>
            <wp:positionV relativeFrom="paragraph">
              <wp:posOffset>12065</wp:posOffset>
            </wp:positionV>
            <wp:extent cx="2550160" cy="1911985"/>
            <wp:effectExtent l="0" t="0" r="2540" b="0"/>
            <wp:wrapThrough wrapText="bothSides">
              <wp:wrapPolygon edited="0">
                <wp:start x="0" y="0"/>
                <wp:lineTo x="0" y="21306"/>
                <wp:lineTo x="21460" y="21306"/>
                <wp:lineTo x="21460" y="0"/>
                <wp:lineTo x="0" y="0"/>
              </wp:wrapPolygon>
            </wp:wrapThrough>
            <wp:docPr id="19" name="Рисунок 19" descr="C:\Users\Наталья\Desktop\P106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P10606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6C0"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Полушпагат</w:t>
      </w:r>
    </w:p>
    <w:p w:rsidR="00776401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Выпад в сторону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нога впереди, перед корпусом согнута, нога сзади прямая. Плечи над бёдрами. Правая нога впереди - правый выпад. Левая впереди - левый выпад. </w:t>
      </w:r>
    </w:p>
    <w:p w:rsidR="00776401" w:rsidRPr="00294282" w:rsidRDefault="0077640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401" w:rsidRPr="00294282" w:rsidRDefault="0077640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ВНИЗ (Нижний тачдаун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)- руки внизу параллельно друг другу,  большие пальцы рук смотрят друг на друга.</w:t>
      </w:r>
    </w:p>
    <w:p w:rsidR="00776401" w:rsidRPr="00294282" w:rsidRDefault="0077640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6401" w:rsidRPr="00294282" w:rsidRDefault="00AF16C0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Рамка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руки согнуты в локтях перед собой под прямым углом. Кулаки находятся над локтем, локоть над плечом</w:t>
      </w:r>
    </w:p>
    <w:p w:rsidR="00AF16C0" w:rsidRPr="00294282" w:rsidRDefault="00AF16C0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Выпад назад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выполняется назад от согнутой ноги, сохраняется вертикальное положение корпуса, так же, как и при выпаде в сторону. Пятки расположены на одной линии.</w:t>
      </w:r>
      <w:r w:rsidR="00776401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AFE" w:rsidRPr="00866501" w:rsidRDefault="00300AFE" w:rsidP="00866501">
      <w:pPr>
        <w:widowControl w:val="0"/>
        <w:tabs>
          <w:tab w:val="left" w:pos="3660"/>
        </w:tabs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Прыжки. Простой. (Выполнять на 8 счётов).</w:t>
      </w:r>
    </w:p>
    <w:p w:rsidR="00776401" w:rsidRPr="00294282" w:rsidRDefault="00776401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401" w:rsidRPr="00294282" w:rsidRDefault="00866501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2D6C7507" wp14:editId="34D26A88">
            <wp:simplePos x="0" y="0"/>
            <wp:positionH relativeFrom="column">
              <wp:posOffset>1129030</wp:posOffset>
            </wp:positionH>
            <wp:positionV relativeFrom="paragraph">
              <wp:posOffset>9525</wp:posOffset>
            </wp:positionV>
            <wp:extent cx="1543685" cy="2588260"/>
            <wp:effectExtent l="0" t="0" r="0" b="2540"/>
            <wp:wrapThrough wrapText="bothSides">
              <wp:wrapPolygon edited="0">
                <wp:start x="0" y="0"/>
                <wp:lineTo x="0" y="21462"/>
                <wp:lineTo x="21325" y="21462"/>
                <wp:lineTo x="21325" y="0"/>
                <wp:lineTo x="0" y="0"/>
              </wp:wrapPolygon>
            </wp:wrapThrough>
            <wp:docPr id="12" name="Рисунок 12" descr="DSC044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DSC04452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2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 wp14:anchorId="3199EF81" wp14:editId="7985F257">
            <wp:simplePos x="0" y="0"/>
            <wp:positionH relativeFrom="column">
              <wp:posOffset>3223260</wp:posOffset>
            </wp:positionH>
            <wp:positionV relativeFrom="paragraph">
              <wp:posOffset>3810</wp:posOffset>
            </wp:positionV>
            <wp:extent cx="1673860" cy="2588260"/>
            <wp:effectExtent l="0" t="0" r="2540" b="2540"/>
            <wp:wrapThrough wrapText="bothSides">
              <wp:wrapPolygon edited="0">
                <wp:start x="0" y="0"/>
                <wp:lineTo x="0" y="21462"/>
                <wp:lineTo x="21387" y="21462"/>
                <wp:lineTo x="21387" y="0"/>
                <wp:lineTo x="0" y="0"/>
              </wp:wrapPolygon>
            </wp:wrapThrough>
            <wp:docPr id="14" name="Рисунок 14" descr="DSC044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SC04454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3AE" w:rsidRDefault="00A253A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3AE" w:rsidRDefault="00A253A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3AE" w:rsidRDefault="00A253A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3AE" w:rsidRDefault="00A253A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3AE" w:rsidRDefault="00A253A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3AE" w:rsidRDefault="00A253A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3AE" w:rsidRDefault="00A253A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3AE" w:rsidRDefault="00A253A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401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 р</w:t>
      </w:r>
      <w:r w:rsidR="00776401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 в начале прыжка, как правило,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в положении «Кинжалы», «Класп», «Верхняя В»:</w:t>
      </w:r>
    </w:p>
    <w:p w:rsidR="00300AFE" w:rsidRPr="00294282" w:rsidRDefault="0077640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счёт 1- движение «Класп»,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2 - поднятся на носки, резко руки вверх (можно в положение «Верхняя В»). Корпус прямо, живот подтянут, не прогибаться.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3 - присесть, выполнить замах руками.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4 - круговое движение руками через стороны, перевести руки в положение буквы Т,                    одновременно толчок ногами от земли (ноги вместе в воздухе и прямые)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5 и 6- приземление на переднюю часть стопы, колени вместе.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7- возврат в исходную позицию.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6401" w:rsidRPr="00294282" w:rsidRDefault="0077640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6401" w:rsidRPr="00294282" w:rsidRDefault="0077640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6401" w:rsidRPr="00294282" w:rsidRDefault="0077640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6401" w:rsidRPr="00294282" w:rsidRDefault="00776401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501" w:rsidRDefault="0086650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300AFE" w:rsidRPr="00294282" w:rsidRDefault="0021346E" w:rsidP="00294282">
      <w:pPr>
        <w:widowControl w:val="0"/>
        <w:tabs>
          <w:tab w:val="left" w:pos="3660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4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649D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Занятие по физическому развитию с элементами </w:t>
      </w:r>
      <w:r w:rsidR="00BA649D"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черлидинга</w:t>
      </w: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1346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деть</w:t>
      </w:r>
      <w:r w:rsidR="0021346E"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      подготовительной группы</w:t>
      </w:r>
    </w:p>
    <w:p w:rsidR="0021346E" w:rsidRPr="00294282" w:rsidRDefault="0021346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46E" w:rsidRPr="00294282" w:rsidRDefault="0021346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занятия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«Цветок добра и счастья»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Инвентарь: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помпоны - 20 шт., верёвка - 2 шт, кегли - 2 шт.</w:t>
      </w:r>
    </w:p>
    <w:p w:rsidR="0021346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="0021346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346E" w:rsidRPr="00294282" w:rsidRDefault="00300AFE" w:rsidP="00294282">
      <w:pPr>
        <w:pStyle w:val="a7"/>
        <w:widowControl w:val="0"/>
        <w:numPr>
          <w:ilvl w:val="0"/>
          <w:numId w:val="7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Повторить перестроение из 1 </w:t>
      </w:r>
      <w:r w:rsidR="0021346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колонны  (шеренги) в несколько.</w:t>
      </w:r>
    </w:p>
    <w:p w:rsidR="0021346E" w:rsidRPr="00294282" w:rsidRDefault="00300AFE" w:rsidP="00294282">
      <w:pPr>
        <w:pStyle w:val="a7"/>
        <w:widowControl w:val="0"/>
        <w:numPr>
          <w:ilvl w:val="0"/>
          <w:numId w:val="7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ри</w:t>
      </w:r>
      <w:r w:rsidR="0021346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тма, силу мышц брюшного пресса.</w:t>
      </w:r>
    </w:p>
    <w:p w:rsidR="0021346E" w:rsidRPr="00294282" w:rsidRDefault="00300AFE" w:rsidP="00294282">
      <w:pPr>
        <w:pStyle w:val="a7"/>
        <w:widowControl w:val="0"/>
        <w:numPr>
          <w:ilvl w:val="0"/>
          <w:numId w:val="7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 чувство  коллективизма («Чувство плеча»)</w:t>
      </w:r>
    </w:p>
    <w:p w:rsidR="00BA649D" w:rsidRPr="00294282" w:rsidRDefault="00BA649D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8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1346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одготовительная часть занятия (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6 мин).</w:t>
      </w:r>
    </w:p>
    <w:p w:rsidR="00300AFE" w:rsidRPr="00294282" w:rsidRDefault="00300AFE" w:rsidP="00294282">
      <w:pPr>
        <w:pStyle w:val="a7"/>
        <w:widowControl w:val="0"/>
        <w:numPr>
          <w:ilvl w:val="0"/>
          <w:numId w:val="8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в 1 шеренгу. Приветствие. </w:t>
      </w:r>
    </w:p>
    <w:p w:rsidR="0021346E" w:rsidRPr="00294282" w:rsidRDefault="0021346E" w:rsidP="00294282">
      <w:pPr>
        <w:pStyle w:val="a7"/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Мотивация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: « В одном волшебном детском саду жили сказочно - удивительные дети. А почему они были такие, мы сейчас узнаем…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Команды: «Равняйсь!», «Смирно!». Расчёт на красный, синий, жёлтый.  Красные шаг вперёд «Делай раз- два!», Тоже синий – 4  шага вперёд и жёлтый – остаются на месте. «Направо раз- два!», «Шагом марш!». Команды: Налево раз-два!», «На месте шагом марш!»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Раз-два, раз-два – Где же левая рука------------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марш, поднять левую руку вверх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Раз-два, раз-два – Где же правая нога---------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остановка, поднять правую ногу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Три-четыре, три-четыре – ноги врозь и ноги шире - 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прыжки ноги вместе-врозь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Пять-шесть- семь-восемь – повороты делать просим - 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повороты ту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ловищем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Приходи  скорей к нам в сад - посмотри на всех ребят!- 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махи скрестно-слони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Мы речёвки сочиняем, никогда не унываем!- 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подъём голени - вверх-низ с р.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1346E" w:rsidRPr="00294282" w:rsidRDefault="0021346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Услышала эту речёвку 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Фея и очень захотела сделать для детей что-то хорошее. Она взяла с собой цветок добра и счастья и прилетела в сади). </w:t>
      </w:r>
    </w:p>
    <w:p w:rsidR="0021346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муз. Пьяцоло «Либертанго». Выход Феи. Она обошла каждого ребёнка, оторвала 1 лепесток от цветка и сказала: « Хочу, чтобы вс</w:t>
      </w:r>
      <w:r w:rsidR="0021346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эти дети были спортивные»:  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в колонне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1 с разным положением рук с помпонами,  ходьба спиной вперёд руки внизу, х. с перекатом с пятки на носок. Ходьба с поворотом на 360 гр.по сигналу, бег в 1 колонне- 2 мин. с помпонами.</w:t>
      </w:r>
    </w:p>
    <w:p w:rsidR="00BA649D" w:rsidRPr="00294282" w:rsidRDefault="00BA649D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AFE" w:rsidRPr="00294282" w:rsidRDefault="0021346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 занятия (20 мин)</w:t>
      </w:r>
    </w:p>
    <w:p w:rsidR="0021346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</w:t>
      </w:r>
      <w:r w:rsidR="0021346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ыку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Марш»- ходьба, перестроение из 1 колонны в колонну по 4.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Фея оторвала второй лепесток и пожелала, чтобы дети были всегда здоровые.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Речёвка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346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(речь с базовыми шагами и движениями рук):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«Кто ребятам друг всегда?  Солнце воздух и вода!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где вы почернели? Мы на солнце загорели!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мускулы сильны! Мы страны родной сыны!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вам нужно для труда? Солнце,</w:t>
      </w:r>
      <w:r w:rsidR="008D7032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 и вода!»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Фея: Хочу, чтобы дети были сильные!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свистку дети расходятся по станциям: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Красные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прыжки через обруч, как через скакалку.             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Жёлтые: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наклоны вперёд.        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Синие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: упражнения на пресс из положения сидя, ноги согнуты в коленях- сесть</w:t>
      </w:r>
      <w:r w:rsidR="0021346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лечь.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каждой станции по 1 минуте по 2 раза – переход по сви</w:t>
      </w:r>
      <w:r w:rsidR="0021346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стку. </w:t>
      </w:r>
      <w:r w:rsidR="0021346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(муз. «Чунга-чанга»)    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 на творчество</w:t>
      </w:r>
      <w:r w:rsidR="0021346E"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- 1 мин танца с помпонами под музыку «Барбарики».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Фея: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хочу, чтобы дети стали смелые.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скамейке с махом ног вперёд на середине со словами «У Литейного моста, я вчера поймал кита».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Степ-танец</w:t>
      </w: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нашаг</w:t>
      </w:r>
      <w:r w:rsidR="0021346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иванием на скамейку с помпонами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(муз. «Ленинградские мосты»)</w:t>
      </w:r>
      <w:r w:rsidR="0021346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</w:t>
      </w:r>
      <w:r w:rsidR="0021346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мида в конце танца : «Крокодил»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Фея: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Хочу, чтоб дети стали быстрые.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Игра: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«Чай, чай выручай!»- пятнашки, вода пятнает помпоном, запятнанный стоит руки в стороны и кричит «Чай, чай выручай!» , чтоб его спасли, спасатели должны проползти между ног 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Игра: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«Красный, жёлтый, синий» с помпонами по типу «Шишки жёлуди-орехи».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Упр</w:t>
      </w:r>
      <w:r w:rsidR="0021346E"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ажнение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«Подуй на помпон»,  </w:t>
      </w:r>
    </w:p>
    <w:p w:rsidR="00BA649D" w:rsidRPr="00294282" w:rsidRDefault="00BA649D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 (4 мин).</w:t>
      </w:r>
    </w:p>
    <w:p w:rsidR="00BA649D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Фея: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Хочу, чтоб дети стали умные и добрые и оторвала последний лепесток. </w:t>
      </w:r>
    </w:p>
    <w:p w:rsidR="00BA649D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«Нарисуй цифры помпонами (руками) в воздухе лёжа на спине», Дети кладут помпоны на место. «Сидя в кругу по - турецки»- передача 1 помпона с добрыми пожеланиями соседу. </w:t>
      </w:r>
    </w:p>
    <w:p w:rsidR="00BA649D" w:rsidRPr="00294282" w:rsidRDefault="00BA649D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с носка по кругу, выход.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Фея улыбнулась и тоже улетела.</w:t>
      </w:r>
      <w:r w:rsidR="00BA649D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поэтому в нашем саду такие добрые и замечательные дети.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49D" w:rsidRPr="00294282" w:rsidRDefault="00BA649D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49D" w:rsidRPr="00294282" w:rsidRDefault="00BA649D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49D" w:rsidRPr="00294282" w:rsidRDefault="00BA649D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49D" w:rsidRPr="00294282" w:rsidRDefault="00BA649D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AFE" w:rsidRPr="00294282" w:rsidRDefault="00BA649D" w:rsidP="00294282">
      <w:pPr>
        <w:widowControl w:val="0"/>
        <w:tabs>
          <w:tab w:val="left" w:pos="3660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5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Сценарий летнего праздника  «Малыши - черлидеры»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празднике участвуют все дети </w:t>
      </w:r>
      <w:r w:rsidR="00E316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старшего возраста 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детского сада.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Инвентарь: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 на дисках и кассетах, мел, плакат, флаг, призы, туннель, модули - 4 шт., ориентиры - 2 шт., помпоны - по количеству детей, обручи большие - 6, ленточки короткие - по количеству детей, 2 дуги, 2 скамейки, малые обручи для классиков -12 шт., большие скакалки - 6 шт., гимнастический мат - 2 шт.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 </w:t>
      </w:r>
      <w:r w:rsidR="00BA649D"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армоничное физическое развитие детей дошкольного возраста.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BA649D" w:rsidRPr="00294282" w:rsidRDefault="00BA649D" w:rsidP="00294282">
      <w:pPr>
        <w:pStyle w:val="a7"/>
        <w:widowControl w:val="0"/>
        <w:numPr>
          <w:ilvl w:val="0"/>
          <w:numId w:val="10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ропаг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андировать здоровый образ жизни;</w:t>
      </w:r>
    </w:p>
    <w:p w:rsidR="00300AFE" w:rsidRPr="00294282" w:rsidRDefault="00BA649D" w:rsidP="00294282">
      <w:pPr>
        <w:pStyle w:val="a7"/>
        <w:widowControl w:val="0"/>
        <w:numPr>
          <w:ilvl w:val="0"/>
          <w:numId w:val="10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риобщать детей к физкультуре и спорту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A649D" w:rsidRPr="00294282" w:rsidRDefault="00BA649D" w:rsidP="00294282">
      <w:pPr>
        <w:pStyle w:val="a7"/>
        <w:widowControl w:val="0"/>
        <w:numPr>
          <w:ilvl w:val="0"/>
          <w:numId w:val="10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взаимовыручки, смелости и ловкости;</w:t>
      </w:r>
    </w:p>
    <w:p w:rsidR="00300AFE" w:rsidRPr="00294282" w:rsidRDefault="00BA649D" w:rsidP="00294282">
      <w:pPr>
        <w:pStyle w:val="a7"/>
        <w:widowControl w:val="0"/>
        <w:numPr>
          <w:ilvl w:val="0"/>
          <w:numId w:val="10"/>
        </w:numPr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овторить ранее разученные умения и навыки (подлезание боком, прыжки через большую скакалку, и т.д.)</w:t>
      </w:r>
    </w:p>
    <w:p w:rsidR="00BA649D" w:rsidRPr="00294282" w:rsidRDefault="00BA649D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49D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с детьми о черлидерах, </w:t>
      </w:r>
      <w:r w:rsidR="00E316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презентации о виде спорта (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черлидинг </w:t>
      </w:r>
      <w:r w:rsidR="00E316F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история, цель), разучивание спортивных танцев с детьми каждой группы.</w:t>
      </w:r>
    </w:p>
    <w:p w:rsidR="00BA649D" w:rsidRPr="00294282" w:rsidRDefault="00BA649D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праздника: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Звучат песни: «Дружат дети на планете!», «Радость!», «Должны всегда смеяться дети!» Все проходят маршем круг почёта и  строятся на спортивной площадке полукругом.</w:t>
      </w:r>
    </w:p>
    <w:p w:rsidR="0075234C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234C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знаем точно невозможное – возможно!</w:t>
      </w:r>
    </w:p>
    <w:p w:rsidR="0075234C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Заняться спортом и не трудно и не сложно. </w:t>
      </w:r>
    </w:p>
    <w:p w:rsidR="0075234C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Лишь научиться понимать свои желанья, </w:t>
      </w:r>
    </w:p>
    <w:p w:rsidR="00300AFE" w:rsidRPr="00294282" w:rsidRDefault="0075234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ерлидинг – это сила, дух и процветанье!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чем, это я</w:t>
      </w:r>
      <w:r w:rsidR="0075234C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ребята?</w:t>
      </w:r>
      <w:r w:rsidR="0075234C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детей)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Правильно, я о новом, совсем молодом виде спорта в России, о черлидинге! Хотите сегодня побывать настоящими черлидирами? Тогда в путь!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музыка.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 музыку выходят  </w:t>
      </w:r>
      <w:r w:rsidR="00E50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инструктора по физку</w:t>
      </w:r>
      <w:r w:rsidR="00E503E7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льтуре  с помпонами в американской форме черлидеров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черлидеры из американской команды, выполняя базовые движения  черлидинга!</w:t>
      </w:r>
      <w:r w:rsidR="00E50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(помогают ведущему вести весь праздник, участвуют во всех играх и организационных моментах).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 давайте познакомимся. Кто вы? Откуда?  Расскажите или покажите нам, как начинается у вас утро? С чего?</w:t>
      </w:r>
    </w:p>
    <w:p w:rsidR="00300AFE" w:rsidRPr="00294282" w:rsidRDefault="00DB6517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Черлидеры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:  Каждый день черлидира начинается с разминки или с зарядки.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Разминка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танец всех участников праздника.</w:t>
      </w:r>
    </w:p>
    <w:p w:rsidR="00300AFE" w:rsidRPr="00294282" w:rsidRDefault="00DB6517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300AFE"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Вот вам наш ответ: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читают стихи:  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физической культуры трудно жить на белом свете!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мускулатуру должны взрослые и дети!!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Подружившись с физкультурой,  гордо смотрим мы вперёд!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лечимся микстурой, мы здоровы круглый год!!!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Тренируем руки мы, знаем упражненья!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руки укрепить - надобно  терпенье!!!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Танец старшей группы «Карнавал»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помпонами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 всех детей пёстрые банданы).</w:t>
      </w:r>
    </w:p>
    <w:p w:rsidR="00DB6517" w:rsidRDefault="00DB6517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Черлидеры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DB6517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для вас есть интересная игра.</w:t>
      </w:r>
    </w:p>
    <w:p w:rsidR="0075234C" w:rsidRPr="00294282" w:rsidRDefault="00DB6517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00AFE"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Музыкальная игра «Передай помпон»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муз. «Кораблик»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 музыку дети получают помпон, поворачиваются на 360 градусов и передают следующему. По</w:t>
      </w:r>
      <w:r w:rsidR="0075234C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остановк</w:t>
      </w:r>
      <w:r w:rsidR="0075234C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музыки, у  кого в руках помпон - присаживается на корточки.).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группа строится на игру в  свой круг.</w:t>
      </w:r>
    </w:p>
    <w:p w:rsidR="0075234C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2942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спрашивает американку: Что в ваших движениях рук есть особенное?</w:t>
      </w:r>
    </w:p>
    <w:p w:rsidR="00300AFE" w:rsidRPr="00294282" w:rsidRDefault="00DB6517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5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Черлидеры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: базовые положения рук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75234C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Игра: «Покажи руками БУКВЫ!»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(педагог раздаёт помпоны, все выходят на середину).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2942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- внимание, Буква «Т» - задание.</w:t>
      </w:r>
    </w:p>
    <w:p w:rsidR="00300AFE" w:rsidRPr="00294282" w:rsidRDefault="0075234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буквой «в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сложили - Верхняя! И нижняя!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становимся всё</w:t>
      </w:r>
      <w:r w:rsidR="0075234C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 достаём руками крышу: «Го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л»!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букву «эль» сумеем, если мышцами владеем!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диагональ, правая и левая, мускул - мэн, кинжалы! Выпад влево - буква «К», выпад вправо - буква «К», с крестно, полочка,  пол «Т» - выпад прямо и кинжалы! А теперь готовься шагать и речёвку прокричать:  </w:t>
      </w:r>
    </w:p>
    <w:p w:rsidR="00300AFE" w:rsidRPr="00294282" w:rsidRDefault="00E316FD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6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«Кто ребятам друг всегда? Солнце воздух и вода…»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речёвки все встают на свои места.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спрашивает американку: А как и в каких номинациях на  соревнованиях вы выступаете? (ответ</w:t>
      </w:r>
      <w:r w:rsidR="00DB6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черлидеров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про номинации данс, чир)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5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 нас есть номинация Данс!</w:t>
      </w:r>
    </w:p>
    <w:p w:rsidR="00300AFE" w:rsidRPr="00294282" w:rsidRDefault="00C52B0B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группа </w:t>
      </w:r>
      <w:r w:rsidR="00E316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7 вида 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исполня</w:t>
      </w:r>
      <w:r w:rsidR="00E316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 танец «Морской» с помпонами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(гюйсы, ленты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элементы  костюма).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все наши дети будут участвовать в эстафете! Внимание! Наши соревнования!</w:t>
      </w:r>
      <w:r w:rsidR="0075234C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прашивает американку: А как вы поддерживаете на соревнованиях команды? (ответ: кричалками!)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Речёвка подготовительная группа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: «Только вперёд и ни шагу назад!» - колёса, пирамида!  «Мы весёлые ребята!»</w:t>
      </w:r>
    </w:p>
    <w:p w:rsidR="0075234C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Эстафета для группы для детей с задержкой психического развития и разновозрастной группы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:  -  подлезание в обруч змейкой.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(Ребята выполняют гладкий бег с помпоном, подлезание змейкой в 3 обруча, обегают ориентир и обратно то же задание с передачей помпона).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Эстафета для старшей и подготовительной группы - классики с помпоном.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Выполнять  с помпоном в руке  прыжки с одной на 2 ноги, гладкий бег, обежать ориентир и обратно тоже задание с передачей помпона.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немного отдохните и вальс цветочков посмотрите!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Танец</w:t>
      </w:r>
      <w:r w:rsidR="00E316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подготовительной к школе 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группы с лентами.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Ведущий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спрашивает американку: А как развиваете прыгучесть? (ответ</w:t>
      </w:r>
      <w:r w:rsidR="00853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черлидера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прыгаем на скакалке!):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ногам нужна сноровка! Нужна  значит тренировка!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деле поможет не махалка, а весёлая скакалка!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 да скок - другое дело! Ноги прыгают УМЕЛО!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Конкурс для всех групп: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под музыку прыгают через большую скакалку! (воспитатели каждой группы помогают крутить большую скакалку для детей).</w:t>
      </w:r>
    </w:p>
    <w:p w:rsidR="001C0D1C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Предлагаем мы дружить! Всем черлидерам дружно жить! Я и ты, и он, она - будем дружная семья!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: Ведущий громко и задорно выкрикивает: Я, ты, он, она, вместе дружная семья! Ребята дружно, хором повторяют за ним  фразу.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8536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«Обними соседа справа, обними соседа слева!»</w:t>
      </w:r>
    </w:p>
    <w:p w:rsidR="00300AFE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вам награда, но сначала давайте у нашей спортсменки спросим, готовы мы к новому виду спорта черлидингу? </w:t>
      </w:r>
    </w:p>
    <w:p w:rsidR="00E316FD" w:rsidRDefault="00E316FD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Черлидеры демонстрируют подготовленный танец «Чир-данс».</w:t>
      </w:r>
    </w:p>
    <w:p w:rsidR="00E316FD" w:rsidRPr="00294282" w:rsidRDefault="00E316FD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Черлидеры: Ребята, вы такие молодцы! Вы-готовы к этому новому виду спорта! Приходите к нам в спортивную школу! Мы вас будем ждать!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Все выстраиваются полукругом для награждения. </w:t>
      </w:r>
      <w:r w:rsidR="00E316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Награждение под весёлую музыку проводит ведущий и черлидеры.</w:t>
      </w:r>
    </w:p>
    <w:p w:rsidR="001C0D1C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E316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черлидеры</w:t>
      </w: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ногу маршировать мы научились, </w:t>
      </w:r>
    </w:p>
    <w:p w:rsidR="001C0D1C" w:rsidRPr="00294282" w:rsidRDefault="001C0D1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отому что не ленились! </w:t>
      </w:r>
    </w:p>
    <w:p w:rsidR="001C0D1C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свиданья детвора!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 почёта делать пора!!!</w:t>
      </w:r>
    </w:p>
    <w:p w:rsidR="001C0D1C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Спину правильно держу, </w:t>
      </w:r>
    </w:p>
    <w:p w:rsidR="001C0D1C" w:rsidRPr="00294282" w:rsidRDefault="001C0D1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300AFE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физкультурой я дружу.</w:t>
      </w:r>
    </w:p>
    <w:p w:rsidR="001C0D1C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Марширую на парад! 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здоровым очень рад!!!</w:t>
      </w:r>
    </w:p>
    <w:p w:rsidR="00300AFE" w:rsidRPr="00294282" w:rsidRDefault="00300AFE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новых встреч, друзья!!!</w:t>
      </w:r>
      <w:r w:rsidR="00856BB4"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0D1C" w:rsidRPr="00294282" w:rsidRDefault="001C0D1C" w:rsidP="002942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D1C" w:rsidRPr="00294282" w:rsidRDefault="001C0D1C" w:rsidP="00294282">
      <w:pPr>
        <w:widowControl w:val="0"/>
        <w:tabs>
          <w:tab w:val="left" w:pos="3660"/>
        </w:tabs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6</w:t>
      </w:r>
    </w:p>
    <w:p w:rsidR="001C0D1C" w:rsidRPr="00294282" w:rsidRDefault="001C0D1C" w:rsidP="00294282">
      <w:pPr>
        <w:widowControl w:val="0"/>
        <w:tabs>
          <w:tab w:val="left" w:pos="366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8665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</w:t>
      </w: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Авторские игры</w:t>
      </w:r>
    </w:p>
    <w:p w:rsidR="001C0D1C" w:rsidRPr="00294282" w:rsidRDefault="001C0D1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Быстрее возьми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C0D1C" w:rsidRPr="00294282" w:rsidRDefault="001C0D1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бегут по кругу, в центре лежат помпоны, по сигналу каждый берёт помпон  и    поднимает вверх, кто последний, тот проиграл.</w:t>
      </w:r>
    </w:p>
    <w:p w:rsidR="001C0D1C" w:rsidRPr="00294282" w:rsidRDefault="001C0D1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«Пустое место»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игра с помпонами, вместо платка используются помпоны.</w:t>
      </w:r>
    </w:p>
    <w:p w:rsidR="001C0D1C" w:rsidRPr="00294282" w:rsidRDefault="001C0D1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на внимание </w:t>
      </w: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«Сделай букву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«К»,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водящий назовёт тебя по имени. </w:t>
      </w:r>
    </w:p>
    <w:p w:rsidR="001C0D1C" w:rsidRPr="00294282" w:rsidRDefault="001C0D1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на перестроение: Ходьба в рассыпную под музыку, по остановке- </w:t>
      </w: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«встать по квадрату»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(16 человек в 4 колонны по 4 человека). Или по остановке музыки «</w:t>
      </w: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выложить из помпонов круг»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всей командой.</w:t>
      </w:r>
    </w:p>
    <w:p w:rsidR="001C0D1C" w:rsidRPr="00294282" w:rsidRDefault="001C0D1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«Прыгает - не прыгает»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«</w:t>
      </w: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Летает - не летает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игра на внимание. Руки поднимать в положение «Верхний тачдаун», если ведущий назвал предмет, который летает или прыгает (мячик, кузнечик, зайчик).</w:t>
      </w:r>
      <w:r w:rsidRPr="002942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1C0D1C" w:rsidRPr="00294282" w:rsidRDefault="001C0D1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«А ну-ка, повтори или повтори, не ошибись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на скамейку с базовыми движениями рук, под счёт или речёвку, повторяя  за ведущим.</w:t>
      </w:r>
    </w:p>
    <w:p w:rsidR="001C0D1C" w:rsidRPr="00294282" w:rsidRDefault="001C0D1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«Иголочка и ниточка».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считалке выбирают водящего- «иголочку», остальные ниточка. Ход игры: все игроки берутся за руки и повторяют маршрут иголочки, которая делает неожиданные повороты и зигзаги, те, кто оторвался от цепочки - проигравшие.</w:t>
      </w:r>
    </w:p>
    <w:p w:rsidR="001C0D1C" w:rsidRPr="00294282" w:rsidRDefault="001C0D1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с помпонами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0D1C" w:rsidRPr="00294282" w:rsidRDefault="001C0D1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Первый вариант.</w:t>
      </w:r>
    </w:p>
    <w:p w:rsidR="001C0D1C" w:rsidRPr="00294282" w:rsidRDefault="001C0D1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«Красный, жёлтый, зелёный» или «Кегли, кубики, помпоны» - </w:t>
      </w:r>
      <w:r w:rsidR="007F1E10" w:rsidRPr="00786C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аналогично</w:t>
      </w:r>
      <w:r w:rsidR="007F1E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7F1E10">
        <w:rPr>
          <w:rFonts w:ascii="Times New Roman" w:eastAsia="Times New Roman" w:hAnsi="Times New Roman" w:cs="Times New Roman"/>
          <w:sz w:val="28"/>
          <w:szCs w:val="28"/>
          <w:lang w:eastAsia="ru-RU"/>
        </w:rPr>
        <w:t>«Ш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>ишки, жёлуди, орехи</w:t>
      </w:r>
      <w:r w:rsidR="007F1E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86CC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только у детей в руках помпоны трех цветов или помпоны, кегли ( у второго ряда) и кубики ( у третьего ряда).</w:t>
      </w:r>
    </w:p>
    <w:p w:rsidR="001C0D1C" w:rsidRPr="00294282" w:rsidRDefault="001C0D1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«Канатоходцы и метатели»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пройти по канату с помпонами-метнуть помпоном в цель.</w:t>
      </w:r>
    </w:p>
    <w:p w:rsidR="001C0D1C" w:rsidRPr="00294282" w:rsidRDefault="001C0D1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Второй вариант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C0D1C" w:rsidRPr="00294282" w:rsidRDefault="001C0D1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Ходьба по канату с помпонами в руках, поднимая и опуская руки со словами: «У Литейного моста я вчера поймал кита, сунул за окошко, съела его кошка»-  </w:t>
      </w:r>
      <w:r w:rsidRPr="002942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соскок с каната, затем, кто выполнил идёт на скамейку, затем на бревно и выполняет в более трудных условиях.</w:t>
      </w:r>
    </w:p>
    <w:p w:rsidR="001C0D1C" w:rsidRDefault="001C0D1C" w:rsidP="00294282">
      <w:pPr>
        <w:widowControl w:val="0"/>
        <w:tabs>
          <w:tab w:val="left" w:pos="36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15A" w:rsidRDefault="00AA21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A215A" w:rsidRPr="00294282" w:rsidRDefault="00AA215A" w:rsidP="00AA215A">
      <w:pPr>
        <w:widowControl w:val="0"/>
        <w:tabs>
          <w:tab w:val="left" w:pos="3660"/>
        </w:tabs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</w:p>
    <w:p w:rsidR="00AA215A" w:rsidRDefault="00AA215A" w:rsidP="00AA215A">
      <w:pPr>
        <w:widowControl w:val="0"/>
        <w:tabs>
          <w:tab w:val="left" w:pos="366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932" w:rsidRDefault="00E90932" w:rsidP="001A234C">
      <w:pPr>
        <w:widowControl w:val="0"/>
        <w:tabs>
          <w:tab w:val="left" w:pos="36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2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Знакомство с видом спорта черлидинг</w:t>
      </w:r>
    </w:p>
    <w:p w:rsidR="00E5773F" w:rsidRDefault="00E5773F" w:rsidP="00AA215A">
      <w:pPr>
        <w:widowControl w:val="0"/>
        <w:tabs>
          <w:tab w:val="left" w:pos="366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21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 wp14:anchorId="142F9439" wp14:editId="00560662">
            <wp:simplePos x="0" y="0"/>
            <wp:positionH relativeFrom="column">
              <wp:posOffset>-3810</wp:posOffset>
            </wp:positionH>
            <wp:positionV relativeFrom="paragraph">
              <wp:posOffset>71755</wp:posOffset>
            </wp:positionV>
            <wp:extent cx="3924300" cy="2207260"/>
            <wp:effectExtent l="0" t="0" r="0" b="2540"/>
            <wp:wrapThrough wrapText="bothSides">
              <wp:wrapPolygon edited="0">
                <wp:start x="0" y="0"/>
                <wp:lineTo x="0" y="21438"/>
                <wp:lineTo x="21495" y="21438"/>
                <wp:lineTo x="21495" y="0"/>
                <wp:lineTo x="0" y="0"/>
              </wp:wrapPolygon>
            </wp:wrapThrough>
            <wp:docPr id="2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73F" w:rsidRDefault="00E5773F" w:rsidP="00AA215A">
      <w:pPr>
        <w:widowControl w:val="0"/>
        <w:tabs>
          <w:tab w:val="left" w:pos="366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773F" w:rsidRDefault="00E5773F" w:rsidP="00AA215A">
      <w:pPr>
        <w:widowControl w:val="0"/>
        <w:tabs>
          <w:tab w:val="left" w:pos="366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773F" w:rsidRDefault="00E5773F" w:rsidP="00AA215A">
      <w:pPr>
        <w:widowControl w:val="0"/>
        <w:tabs>
          <w:tab w:val="left" w:pos="3660"/>
        </w:tabs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773F" w:rsidRDefault="00E5773F" w:rsidP="00AA215A">
      <w:pPr>
        <w:widowControl w:val="0"/>
        <w:tabs>
          <w:tab w:val="left" w:pos="3660"/>
        </w:tabs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773F" w:rsidRDefault="00E5773F" w:rsidP="00AA215A">
      <w:pPr>
        <w:widowControl w:val="0"/>
        <w:tabs>
          <w:tab w:val="left" w:pos="3660"/>
        </w:tabs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1A234C" w:rsidRDefault="001A234C" w:rsidP="00AA215A">
      <w:pPr>
        <w:widowControl w:val="0"/>
        <w:tabs>
          <w:tab w:val="left" w:pos="3660"/>
        </w:tabs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1A234C" w:rsidRDefault="001A234C" w:rsidP="00AA215A">
      <w:pPr>
        <w:widowControl w:val="0"/>
        <w:tabs>
          <w:tab w:val="left" w:pos="3660"/>
        </w:tabs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773F" w:rsidRDefault="00E90932" w:rsidP="001A234C">
      <w:pPr>
        <w:widowControl w:val="0"/>
        <w:tabs>
          <w:tab w:val="left" w:pos="3660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2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Выступления</w:t>
      </w:r>
      <w:r w:rsidRPr="00AA2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A2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команд</w:t>
      </w:r>
      <w:r w:rsidRPr="00AA215A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</w:p>
    <w:p w:rsidR="00E5773F" w:rsidRDefault="001A234C" w:rsidP="00AA215A">
      <w:pPr>
        <w:widowControl w:val="0"/>
        <w:tabs>
          <w:tab w:val="left" w:pos="366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215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77355C55" wp14:editId="55240F74">
            <wp:simplePos x="0" y="0"/>
            <wp:positionH relativeFrom="column">
              <wp:posOffset>1910715</wp:posOffset>
            </wp:positionH>
            <wp:positionV relativeFrom="paragraph">
              <wp:posOffset>17145</wp:posOffset>
            </wp:positionV>
            <wp:extent cx="4224655" cy="2376170"/>
            <wp:effectExtent l="0" t="0" r="4445" b="5080"/>
            <wp:wrapThrough wrapText="bothSides">
              <wp:wrapPolygon edited="0">
                <wp:start x="0" y="0"/>
                <wp:lineTo x="0" y="21473"/>
                <wp:lineTo x="21525" y="21473"/>
                <wp:lineTo x="21525" y="0"/>
                <wp:lineTo x="0" y="0"/>
              </wp:wrapPolygon>
            </wp:wrapThrough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73F" w:rsidRDefault="00E5773F" w:rsidP="00AA215A">
      <w:pPr>
        <w:widowControl w:val="0"/>
        <w:tabs>
          <w:tab w:val="left" w:pos="366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773F" w:rsidRDefault="00E5773F" w:rsidP="00AA215A">
      <w:pPr>
        <w:widowControl w:val="0"/>
        <w:tabs>
          <w:tab w:val="left" w:pos="366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773F" w:rsidRDefault="00E5773F" w:rsidP="00AA215A">
      <w:pPr>
        <w:widowControl w:val="0"/>
        <w:tabs>
          <w:tab w:val="left" w:pos="366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773F" w:rsidRDefault="00E5773F" w:rsidP="00AA215A">
      <w:pPr>
        <w:widowControl w:val="0"/>
        <w:tabs>
          <w:tab w:val="left" w:pos="366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234C" w:rsidRDefault="001A234C" w:rsidP="003C63D4">
      <w:pPr>
        <w:widowControl w:val="0"/>
        <w:tabs>
          <w:tab w:val="left" w:pos="3660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234C" w:rsidRDefault="001A234C" w:rsidP="003C63D4">
      <w:pPr>
        <w:widowControl w:val="0"/>
        <w:tabs>
          <w:tab w:val="left" w:pos="3660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234C" w:rsidRDefault="001A234C" w:rsidP="003C63D4">
      <w:pPr>
        <w:widowControl w:val="0"/>
        <w:tabs>
          <w:tab w:val="left" w:pos="3660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63D4" w:rsidRPr="00E5773F" w:rsidRDefault="001A234C" w:rsidP="003C63D4">
      <w:pPr>
        <w:widowControl w:val="0"/>
        <w:tabs>
          <w:tab w:val="left" w:pos="3660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Нашагивани</w:t>
      </w:r>
      <w:r w:rsidR="003C63D4" w:rsidRPr="00E577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речевкой</w:t>
      </w:r>
    </w:p>
    <w:p w:rsidR="00AA215A" w:rsidRPr="001A234C" w:rsidRDefault="001A234C" w:rsidP="001A234C">
      <w:pPr>
        <w:widowControl w:val="0"/>
        <w:tabs>
          <w:tab w:val="left" w:pos="36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215A">
        <w:rPr>
          <w:noProof/>
          <w:lang w:eastAsia="ru-RU"/>
        </w:rPr>
        <w:drawing>
          <wp:inline distT="0" distB="0" distL="0" distR="0" wp14:anchorId="6CBB06AA" wp14:editId="5DFB965A">
            <wp:extent cx="4048125" cy="2273354"/>
            <wp:effectExtent l="0" t="0" r="0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5862" cy="228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15A" w:rsidRPr="001A234C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7AB" w:rsidRDefault="00ED07AB" w:rsidP="00294282">
      <w:pPr>
        <w:spacing w:after="0" w:line="240" w:lineRule="auto"/>
      </w:pPr>
      <w:r>
        <w:separator/>
      </w:r>
    </w:p>
  </w:endnote>
  <w:endnote w:type="continuationSeparator" w:id="0">
    <w:p w:rsidR="00ED07AB" w:rsidRDefault="00ED07AB" w:rsidP="00294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0974528"/>
      <w:docPartObj>
        <w:docPartGallery w:val="Page Numbers (Bottom of Page)"/>
        <w:docPartUnique/>
      </w:docPartObj>
    </w:sdtPr>
    <w:sdtEndPr/>
    <w:sdtContent>
      <w:p w:rsidR="00294282" w:rsidRDefault="0029428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6501">
          <w:rPr>
            <w:noProof/>
          </w:rPr>
          <w:t>19</w:t>
        </w:r>
        <w:r>
          <w:fldChar w:fldCharType="end"/>
        </w:r>
      </w:p>
    </w:sdtContent>
  </w:sdt>
  <w:p w:rsidR="00294282" w:rsidRDefault="0029428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7AB" w:rsidRDefault="00ED07AB" w:rsidP="00294282">
      <w:pPr>
        <w:spacing w:after="0" w:line="240" w:lineRule="auto"/>
      </w:pPr>
      <w:r>
        <w:separator/>
      </w:r>
    </w:p>
  </w:footnote>
  <w:footnote w:type="continuationSeparator" w:id="0">
    <w:p w:rsidR="00ED07AB" w:rsidRDefault="00ED07AB" w:rsidP="00294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D205F"/>
    <w:multiLevelType w:val="hybridMultilevel"/>
    <w:tmpl w:val="19EE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A7DAF"/>
    <w:multiLevelType w:val="hybridMultilevel"/>
    <w:tmpl w:val="CA747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E71FF"/>
    <w:multiLevelType w:val="hybridMultilevel"/>
    <w:tmpl w:val="58B8F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7B337E"/>
    <w:multiLevelType w:val="hybridMultilevel"/>
    <w:tmpl w:val="30DCD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F70446"/>
    <w:multiLevelType w:val="hybridMultilevel"/>
    <w:tmpl w:val="5E24F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DE36CB"/>
    <w:multiLevelType w:val="hybridMultilevel"/>
    <w:tmpl w:val="33662BB6"/>
    <w:lvl w:ilvl="0" w:tplc="38E6290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0A6CA0"/>
    <w:multiLevelType w:val="hybridMultilevel"/>
    <w:tmpl w:val="EADC7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AC3000"/>
    <w:multiLevelType w:val="hybridMultilevel"/>
    <w:tmpl w:val="788E4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0D528D"/>
    <w:multiLevelType w:val="hybridMultilevel"/>
    <w:tmpl w:val="4258A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F33FDE"/>
    <w:multiLevelType w:val="hybridMultilevel"/>
    <w:tmpl w:val="C9705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6"/>
  </w:num>
  <w:num w:numId="8">
    <w:abstractNumId w:val="1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C96"/>
    <w:rsid w:val="0004031F"/>
    <w:rsid w:val="00051FF2"/>
    <w:rsid w:val="00052944"/>
    <w:rsid w:val="00053045"/>
    <w:rsid w:val="000C2AF3"/>
    <w:rsid w:val="000D2CCA"/>
    <w:rsid w:val="000D7F07"/>
    <w:rsid w:val="00156749"/>
    <w:rsid w:val="001A234C"/>
    <w:rsid w:val="001C0D1C"/>
    <w:rsid w:val="001D3D06"/>
    <w:rsid w:val="001E385B"/>
    <w:rsid w:val="0021346E"/>
    <w:rsid w:val="00251E23"/>
    <w:rsid w:val="00294282"/>
    <w:rsid w:val="002E098D"/>
    <w:rsid w:val="00300AFE"/>
    <w:rsid w:val="0034324E"/>
    <w:rsid w:val="00365F48"/>
    <w:rsid w:val="00396AD2"/>
    <w:rsid w:val="003C63D4"/>
    <w:rsid w:val="00411D32"/>
    <w:rsid w:val="00684165"/>
    <w:rsid w:val="0071664F"/>
    <w:rsid w:val="0075234C"/>
    <w:rsid w:val="0076432B"/>
    <w:rsid w:val="00776401"/>
    <w:rsid w:val="00786CC9"/>
    <w:rsid w:val="007F1E10"/>
    <w:rsid w:val="008536E2"/>
    <w:rsid w:val="00856BB4"/>
    <w:rsid w:val="00866501"/>
    <w:rsid w:val="008D7032"/>
    <w:rsid w:val="009C063F"/>
    <w:rsid w:val="00A253AE"/>
    <w:rsid w:val="00A90594"/>
    <w:rsid w:val="00AA215A"/>
    <w:rsid w:val="00AA6B4B"/>
    <w:rsid w:val="00AB79E1"/>
    <w:rsid w:val="00AC268A"/>
    <w:rsid w:val="00AF16C0"/>
    <w:rsid w:val="00B06FA1"/>
    <w:rsid w:val="00B107BE"/>
    <w:rsid w:val="00B26CCC"/>
    <w:rsid w:val="00B82C26"/>
    <w:rsid w:val="00BA649D"/>
    <w:rsid w:val="00BB68BC"/>
    <w:rsid w:val="00C52B0B"/>
    <w:rsid w:val="00C802BB"/>
    <w:rsid w:val="00CD2C96"/>
    <w:rsid w:val="00DB6517"/>
    <w:rsid w:val="00E316FD"/>
    <w:rsid w:val="00E503E7"/>
    <w:rsid w:val="00E5773F"/>
    <w:rsid w:val="00E66732"/>
    <w:rsid w:val="00E90932"/>
    <w:rsid w:val="00E93B57"/>
    <w:rsid w:val="00ED002A"/>
    <w:rsid w:val="00ED07AB"/>
    <w:rsid w:val="00FB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F8E6FE-B3A0-42CE-B68C-E37A743EB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0AFE"/>
  </w:style>
  <w:style w:type="paragraph" w:styleId="1">
    <w:name w:val="heading 1"/>
    <w:basedOn w:val="a"/>
    <w:next w:val="a"/>
    <w:link w:val="10"/>
    <w:uiPriority w:val="9"/>
    <w:qFormat/>
    <w:rsid w:val="00AB79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65F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032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1664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166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ED002A"/>
    <w:pPr>
      <w:ind w:left="720"/>
      <w:contextualSpacing/>
    </w:pPr>
  </w:style>
  <w:style w:type="character" w:styleId="a8">
    <w:name w:val="Emphasis"/>
    <w:basedOn w:val="a0"/>
    <w:uiPriority w:val="20"/>
    <w:qFormat/>
    <w:rsid w:val="00B82C26"/>
    <w:rPr>
      <w:i/>
      <w:iCs/>
    </w:rPr>
  </w:style>
  <w:style w:type="character" w:customStyle="1" w:styleId="apple-converted-space">
    <w:name w:val="apple-converted-space"/>
    <w:basedOn w:val="a0"/>
    <w:rsid w:val="00B82C26"/>
  </w:style>
  <w:style w:type="character" w:customStyle="1" w:styleId="20">
    <w:name w:val="Заголовок 2 Знак"/>
    <w:basedOn w:val="a0"/>
    <w:link w:val="2"/>
    <w:uiPriority w:val="9"/>
    <w:rsid w:val="00365F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B79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294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94282"/>
  </w:style>
  <w:style w:type="paragraph" w:styleId="ab">
    <w:name w:val="footer"/>
    <w:basedOn w:val="a"/>
    <w:link w:val="ac"/>
    <w:uiPriority w:val="99"/>
    <w:unhideWhenUsed/>
    <w:rsid w:val="00294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94282"/>
  </w:style>
  <w:style w:type="paragraph" w:styleId="ad">
    <w:name w:val="Normal (Web)"/>
    <w:basedOn w:val="a"/>
    <w:uiPriority w:val="99"/>
    <w:semiHidden/>
    <w:unhideWhenUsed/>
    <w:rsid w:val="00AA2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31</Pages>
  <Words>4981</Words>
  <Characters>28396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Татаринова</dc:creator>
  <cp:lastModifiedBy>Windows User</cp:lastModifiedBy>
  <cp:revision>19</cp:revision>
  <dcterms:created xsi:type="dcterms:W3CDTF">2015-03-18T13:12:00Z</dcterms:created>
  <dcterms:modified xsi:type="dcterms:W3CDTF">2015-06-19T08:55:00Z</dcterms:modified>
</cp:coreProperties>
</file>